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0C69B22B">
                <wp:simplePos x="0" y="0"/>
                <wp:positionH relativeFrom="page">
                  <wp:posOffset>3818965</wp:posOffset>
                </wp:positionH>
                <wp:positionV relativeFrom="paragraph">
                  <wp:posOffset>354513</wp:posOffset>
                </wp:positionV>
                <wp:extent cx="3554726" cy="74417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4726" cy="744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32D8" w14:textId="533BEF9D" w:rsidR="00436527" w:rsidRPr="00D05027" w:rsidRDefault="00862398" w:rsidP="004365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B5FB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0B5FB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0B5FB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300.7pt;margin-top:27.9pt;width:279.9pt;height:58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" filled="f" stroked="f" strokeweight=".5pt">
                <v:textbox>
                  <w:txbxContent>
                    <w:p w14:paraId="7B2032D8" w14:textId="533BEF9D" w:rsidR="00436527" w:rsidRPr="00D05027" w:rsidRDefault="00862398" w:rsidP="004365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B5FB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0B5FB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0B5FB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48DDF77D" w14:textId="5D15840E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4" w:name="_Hlk191848588"/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5" w:name="_Hlk185929990"/>
      <w:r>
        <w:rPr>
          <w:rFonts w:ascii="標楷體" w:eastAsia="標楷體" w:hAnsi="標楷體" w:hint="eastAsia"/>
          <w:b/>
          <w:sz w:val="28"/>
          <w:szCs w:val="24"/>
        </w:rPr>
        <w:t>對韓劇不陌生的臺灣人，常會在戲劇中聽到飯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捲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、炒年糕等代表韓國料理的食物；然而，近年卻也發現南韓民眾傳統米食習慣逐漸改變。臺灣也是以米為主食，南韓的現象或許也能對我們有所借鏡、啟發</w:t>
      </w:r>
      <w:r w:rsidRPr="004F3108">
        <w:rPr>
          <w:rFonts w:ascii="標楷體" w:eastAsia="標楷體" w:hAnsi="標楷體"/>
          <w:b/>
          <w:sz w:val="28"/>
          <w:szCs w:val="24"/>
        </w:rPr>
        <w:t>。</w:t>
      </w:r>
    </w:p>
    <w:p w14:paraId="066C43BD" w14:textId="641B42B9" w:rsidR="000677DD" w:rsidRPr="003468CB" w:rsidRDefault="000677DD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變</w:t>
      </w:r>
      <w:r w:rsidR="00824AE2">
        <w:rPr>
          <w:rFonts w:ascii="標楷體" w:eastAsia="標楷體" w:hAnsi="標楷體" w:hint="eastAsia"/>
          <w:b/>
          <w:bCs/>
          <w:sz w:val="28"/>
          <w:szCs w:val="24"/>
        </w:rPr>
        <w:t>化</w:t>
      </w:r>
      <w:r>
        <w:rPr>
          <w:rFonts w:ascii="標楷體" w:eastAsia="標楷體" w:hAnsi="標楷體" w:hint="eastAsia"/>
          <w:b/>
          <w:bCs/>
          <w:sz w:val="28"/>
          <w:szCs w:val="24"/>
        </w:rPr>
        <w:t>的</w:t>
      </w:r>
      <w:r w:rsidR="00824AE2">
        <w:rPr>
          <w:rFonts w:ascii="標楷體" w:eastAsia="標楷體" w:hAnsi="標楷體" w:hint="eastAsia"/>
          <w:b/>
          <w:bCs/>
          <w:sz w:val="28"/>
          <w:szCs w:val="24"/>
        </w:rPr>
        <w:t>趨勢</w:t>
      </w:r>
    </w:p>
    <w:p w14:paraId="026F6E86" w14:textId="77777777" w:rsidR="000677DD" w:rsidRDefault="000677DD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33F95B60" w14:textId="37A581DD" w:rsidR="003A5BF9" w:rsidRDefault="000677DD" w:rsidP="00C91CDF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C91CDF">
        <w:rPr>
          <w:rFonts w:ascii="標楷體" w:eastAsia="標楷體" w:hAnsi="標楷體" w:hint="eastAsia"/>
          <w:sz w:val="28"/>
          <w:szCs w:val="24"/>
        </w:rPr>
        <w:t>閱讀3</w:t>
      </w:r>
      <w:r w:rsidRPr="00864BB8">
        <w:rPr>
          <w:rFonts w:ascii="標楷體" w:eastAsia="標楷體" w:hAnsi="標楷體" w:hint="eastAsia"/>
          <w:sz w:val="28"/>
          <w:szCs w:val="24"/>
        </w:rPr>
        <w:t>月</w:t>
      </w:r>
      <w:r w:rsidR="00C91CDF">
        <w:rPr>
          <w:rFonts w:ascii="標楷體" w:eastAsia="標楷體" w:hAnsi="標楷體" w:hint="eastAsia"/>
          <w:sz w:val="28"/>
          <w:szCs w:val="24"/>
        </w:rPr>
        <w:t>10</w:t>
      </w:r>
      <w:r w:rsidRPr="00864BB8">
        <w:rPr>
          <w:rFonts w:ascii="標楷體" w:eastAsia="標楷體" w:hAnsi="標楷體" w:hint="eastAsia"/>
          <w:sz w:val="28"/>
          <w:szCs w:val="24"/>
        </w:rPr>
        <w:t>日第</w:t>
      </w:r>
      <w:r w:rsidR="00C91CDF">
        <w:rPr>
          <w:rFonts w:ascii="標楷體" w:eastAsia="標楷體" w:hAnsi="標楷體" w:hint="eastAsia"/>
          <w:sz w:val="28"/>
          <w:szCs w:val="24"/>
        </w:rPr>
        <w:t>3</w:t>
      </w:r>
      <w:r w:rsidRPr="00864BB8">
        <w:rPr>
          <w:rFonts w:ascii="標楷體" w:eastAsia="標楷體" w:hAnsi="標楷體" w:hint="eastAsia"/>
          <w:sz w:val="28"/>
          <w:szCs w:val="24"/>
        </w:rPr>
        <w:t>版</w:t>
      </w:r>
      <w:r w:rsidR="00C91CDF">
        <w:rPr>
          <w:rFonts w:ascii="標楷體" w:eastAsia="標楷體" w:hAnsi="標楷體" w:hint="eastAsia"/>
          <w:sz w:val="28"/>
          <w:szCs w:val="24"/>
        </w:rPr>
        <w:t>〈</w:t>
      </w:r>
      <w:r w:rsidR="00C91CDF" w:rsidRPr="00C91CDF">
        <w:rPr>
          <w:rFonts w:ascii="標楷體" w:eastAsia="標楷體" w:hAnsi="標楷體"/>
          <w:sz w:val="28"/>
          <w:szCs w:val="24"/>
        </w:rPr>
        <w:t>南韓米食習慣改變 傳統小吃店紛紛倒閉</w:t>
      </w:r>
      <w:r w:rsidR="00C91CDF">
        <w:rPr>
          <w:rFonts w:ascii="標楷體" w:eastAsia="標楷體" w:hAnsi="標楷體" w:hint="eastAsia"/>
          <w:sz w:val="28"/>
          <w:szCs w:val="24"/>
        </w:rPr>
        <w:t>〉，這篇報導中有很多數據，許多小朋友可能看得眼花撩亂，但只要把這些數字轉換成圖或表，便很容易理解，且能找出文章標題有關的證據。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5096"/>
        <w:gridCol w:w="5090"/>
      </w:tblGrid>
      <w:tr w:rsidR="003A5BF9" w14:paraId="75EFAFA6" w14:textId="77777777" w:rsidTr="00840D43">
        <w:trPr>
          <w:trHeight w:val="3097"/>
        </w:trPr>
        <w:tc>
          <w:tcPr>
            <w:tcW w:w="5234" w:type="dxa"/>
          </w:tcPr>
          <w:p w14:paraId="4EFB042B" w14:textId="295DA2E8" w:rsidR="003A5BF9" w:rsidRPr="001E1DD6" w:rsidRDefault="00840D43" w:rsidP="00840D43">
            <w:pPr>
              <w:pStyle w:val="a3"/>
              <w:numPr>
                <w:ilvl w:val="0"/>
                <w:numId w:val="28"/>
              </w:numPr>
              <w:kinsoku w:val="0"/>
              <w:snapToGrid w:val="0"/>
              <w:spacing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E8695B4" wp14:editId="3C3890EB">
                      <wp:simplePos x="0" y="0"/>
                      <wp:positionH relativeFrom="column">
                        <wp:posOffset>461264</wp:posOffset>
                      </wp:positionH>
                      <wp:positionV relativeFrom="paragraph">
                        <wp:posOffset>306425</wp:posOffset>
                      </wp:positionV>
                      <wp:extent cx="731520" cy="329184"/>
                      <wp:effectExtent l="0" t="0" r="0" b="0"/>
                      <wp:wrapNone/>
                      <wp:docPr id="2115250367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329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BA5872" w14:textId="71EBD238" w:rsidR="00582E04" w:rsidRDefault="00582E04">
                                  <w:r>
                                    <w:rPr>
                                      <w:rFonts w:hint="eastAsia"/>
                                    </w:rPr>
                                    <w:t>67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8695B4" id="文字方塊 10" o:spid="_x0000_s1030" type="#_x0000_t202" style="position:absolute;left:0;text-align:left;margin-left:36.3pt;margin-top:24.15pt;width:57.6pt;height:25.9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" fillcolor="white [3201]" stroked="f" strokeweight=".5pt">
                      <v:textbox>
                        <w:txbxContent>
                          <w:p w14:paraId="3EBA5872" w14:textId="71EBD238" w:rsidR="00582E04" w:rsidRDefault="00582E04">
                            <w:r>
                              <w:rPr>
                                <w:rFonts w:hint="eastAsia"/>
                              </w:rPr>
                              <w:t>67</w:t>
                            </w:r>
                            <w:r>
                              <w:rPr>
                                <w:rFonts w:hint="eastAsia"/>
                              </w:rPr>
                              <w:t>公斤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1DD6" w:rsidRPr="001E1DD6">
              <w:rPr>
                <w:rFonts w:ascii="標楷體" w:eastAsia="標楷體" w:hAnsi="標楷體" w:hint="eastAsia"/>
                <w:sz w:val="28"/>
                <w:szCs w:val="24"/>
              </w:rPr>
              <w:t>稻米消費量快速下降</w:t>
            </w:r>
          </w:p>
          <w:p w14:paraId="6DAFDF33" w14:textId="73CA0CE5" w:rsidR="001E1DD6" w:rsidRDefault="00582E04" w:rsidP="001E1DD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4CC8362" wp14:editId="493BE9C0">
                      <wp:simplePos x="0" y="0"/>
                      <wp:positionH relativeFrom="column">
                        <wp:posOffset>1712670</wp:posOffset>
                      </wp:positionH>
                      <wp:positionV relativeFrom="paragraph">
                        <wp:posOffset>109931</wp:posOffset>
                      </wp:positionV>
                      <wp:extent cx="1068019" cy="329184"/>
                      <wp:effectExtent l="0" t="0" r="0" b="0"/>
                      <wp:wrapNone/>
                      <wp:docPr id="554697434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8019" cy="329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6C393" w14:textId="1C237A3D" w:rsidR="00582E04" w:rsidRDefault="008E5C00" w:rsidP="008E5C00">
                                  <w:r>
                                    <w:rPr>
                                      <w:rFonts w:hint="eastAsia"/>
                                    </w:rPr>
                                    <w:t xml:space="preserve">(  </w:t>
                                  </w:r>
                                  <w:r w:rsidRPr="008E5C00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57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)</w:t>
                                  </w:r>
                                  <w:r w:rsidR="00582E04">
                                    <w:rPr>
                                      <w:rFonts w:hint="eastAsia"/>
                                    </w:rPr>
                                    <w:t>公斤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CC8362" id="_x0000_s1031" type="#_x0000_t202" style="position:absolute;margin-left:134.85pt;margin-top:8.65pt;width:84.1pt;height:25.9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" fillcolor="white [3201]" stroked="f" strokeweight=".5pt">
                      <v:textbox>
                        <w:txbxContent>
                          <w:p w14:paraId="7B26C393" w14:textId="1C237A3D" w:rsidR="00582E04" w:rsidRDefault="008E5C00" w:rsidP="008E5C00">
                            <w:r>
                              <w:rPr>
                                <w:rFonts w:hint="eastAsia"/>
                              </w:rPr>
                              <w:t xml:space="preserve">(  </w:t>
                            </w:r>
                            <w:r w:rsidRPr="008E5C00">
                              <w:rPr>
                                <w:rFonts w:hint="eastAsia"/>
                                <w:color w:val="FF0000"/>
                              </w:rPr>
                              <w:t xml:space="preserve">57 </w:t>
                            </w:r>
                            <w:r>
                              <w:rPr>
                                <w:rFonts w:hint="eastAsia"/>
                              </w:rPr>
                              <w:t xml:space="preserve"> )</w:t>
                            </w:r>
                            <w:r w:rsidR="00582E04">
                              <w:rPr>
                                <w:rFonts w:hint="eastAsia"/>
                              </w:rPr>
                              <w:t>公斤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1DD6">
              <w:rPr>
                <w:rFonts w:ascii="標楷體" w:eastAsia="標楷體" w:hAnsi="標楷體" w:hint="eastAsia"/>
                <w:noProof/>
                <w:sz w:val="28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1F437C5" wp14:editId="13316886">
                      <wp:simplePos x="0" y="0"/>
                      <wp:positionH relativeFrom="column">
                        <wp:posOffset>340004</wp:posOffset>
                      </wp:positionH>
                      <wp:positionV relativeFrom="paragraph">
                        <wp:posOffset>169799</wp:posOffset>
                      </wp:positionV>
                      <wp:extent cx="2323186" cy="790042"/>
                      <wp:effectExtent l="76200" t="38100" r="77470" b="86360"/>
                      <wp:wrapNone/>
                      <wp:docPr id="403291814" name="接點: 肘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3186" cy="790042"/>
                              </a:xfrm>
                              <a:prstGeom prst="bentConnector3">
                                <a:avLst>
                                  <a:gd name="adj1" fmla="val 148"/>
                                </a:avLst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50FB40C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接點: 肘形 6" o:spid="_x0000_s1026" type="#_x0000_t34" style="position:absolute;margin-left:26.75pt;margin-top:13.35pt;width:182.95pt;height:62.2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" adj="32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  <w:p w14:paraId="583B33F4" w14:textId="2762D1D7" w:rsidR="001E1DD6" w:rsidRDefault="00582E04" w:rsidP="001E1DD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E596CA5" wp14:editId="2DA29247">
                      <wp:simplePos x="0" y="0"/>
                      <wp:positionH relativeFrom="column">
                        <wp:posOffset>900683</wp:posOffset>
                      </wp:positionH>
                      <wp:positionV relativeFrom="paragraph">
                        <wp:posOffset>9957</wp:posOffset>
                      </wp:positionV>
                      <wp:extent cx="980237" cy="248717"/>
                      <wp:effectExtent l="38100" t="38100" r="48895" b="56515"/>
                      <wp:wrapNone/>
                      <wp:docPr id="123150308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0237" cy="248717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BDC6D46" id="直線接點 9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.8pt" to="148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" strokecolor="#5b9bd5 [3204]" strokeweight="1.5pt">
                      <v:stroke startarrow="oval" endarrow="oval" joinstyle="miter"/>
                    </v:line>
                  </w:pict>
                </mc:Fallback>
              </mc:AlternateContent>
            </w:r>
          </w:p>
          <w:p w14:paraId="1DC39031" w14:textId="6BFB9EE2" w:rsidR="0089050E" w:rsidRDefault="0089050E" w:rsidP="001E1DD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</w:t>
            </w:r>
          </w:p>
          <w:p w14:paraId="3708E1E9" w14:textId="77777777" w:rsidR="00840D43" w:rsidRDefault="0089050E" w:rsidP="00840D43">
            <w:pPr>
              <w:kinsoku w:val="0"/>
              <w:snapToGrid w:val="0"/>
              <w:spacing w:beforeLines="50" w:before="180" w:line="0" w:lineRule="atLeas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</w:p>
          <w:p w14:paraId="06E0A339" w14:textId="0641078C" w:rsidR="001E1DD6" w:rsidRPr="001E1DD6" w:rsidRDefault="00840D43" w:rsidP="00840D43">
            <w:pPr>
              <w:kinsoku w:val="0"/>
              <w:snapToGrid w:val="0"/>
              <w:spacing w:beforeLines="50" w:before="180"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89050E" w:rsidRPr="001E1DD6">
              <w:rPr>
                <w:rFonts w:ascii="標楷體" w:eastAsia="標楷體" w:hAnsi="標楷體" w:hint="eastAsia"/>
              </w:rPr>
              <w:t xml:space="preserve">2023       </w:t>
            </w:r>
            <w:r w:rsidR="0089050E">
              <w:rPr>
                <w:rFonts w:ascii="標楷體" w:eastAsia="標楷體" w:hAnsi="標楷體" w:hint="eastAsia"/>
              </w:rPr>
              <w:t xml:space="preserve"> </w:t>
            </w:r>
            <w:r w:rsidR="0089050E" w:rsidRPr="001E1DD6">
              <w:rPr>
                <w:rFonts w:ascii="標楷體" w:eastAsia="標楷體" w:hAnsi="標楷體" w:hint="eastAsia"/>
              </w:rPr>
              <w:t xml:space="preserve"> 2024</w:t>
            </w:r>
            <w:r w:rsidR="0089050E">
              <w:rPr>
                <w:rFonts w:ascii="標楷體" w:eastAsia="標楷體" w:hAnsi="標楷體" w:hint="eastAsia"/>
              </w:rPr>
              <w:t xml:space="preserve">        </w:t>
            </w:r>
            <w:r w:rsidR="0089050E" w:rsidRPr="001E1DD6">
              <w:rPr>
                <w:rFonts w:ascii="標楷體" w:eastAsia="標楷體" w:hAnsi="標楷體" w:hint="eastAsia"/>
              </w:rPr>
              <w:t>(年)</w:t>
            </w:r>
            <w:r w:rsidR="001E1DD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1E1DD6" w:rsidRPr="001E1DD6">
              <w:rPr>
                <w:rFonts w:ascii="標楷體" w:eastAsia="標楷體" w:hAnsi="標楷體" w:hint="eastAsia"/>
              </w:rPr>
              <w:t xml:space="preserve">  </w:t>
            </w:r>
            <w:r w:rsidR="001E1DD6">
              <w:rPr>
                <w:rFonts w:ascii="標楷體" w:eastAsia="標楷體" w:hAnsi="標楷體" w:hint="eastAsia"/>
              </w:rPr>
              <w:t xml:space="preserve">    </w:t>
            </w:r>
            <w:r w:rsidR="001E1DD6" w:rsidRPr="001E1DD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235" w:type="dxa"/>
          </w:tcPr>
          <w:p w14:paraId="353E9104" w14:textId="1F924788" w:rsidR="008E5C00" w:rsidRDefault="008E5C00" w:rsidP="00840D43">
            <w:pPr>
              <w:pStyle w:val="a3"/>
              <w:numPr>
                <w:ilvl w:val="0"/>
                <w:numId w:val="28"/>
              </w:numPr>
              <w:kinsoku w:val="0"/>
              <w:snapToGrid w:val="0"/>
              <w:spacing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等平價小吃的店家數減少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185"/>
              <w:gridCol w:w="1712"/>
              <w:gridCol w:w="1967"/>
            </w:tblGrid>
            <w:tr w:rsidR="003723F9" w14:paraId="69A70F55" w14:textId="77777777" w:rsidTr="003723F9">
              <w:trPr>
                <w:trHeight w:val="401"/>
              </w:trPr>
              <w:tc>
                <w:tcPr>
                  <w:tcW w:w="4867" w:type="dxa"/>
                  <w:gridSpan w:val="3"/>
                  <w:shd w:val="clear" w:color="auto" w:fill="F2F2F2" w:themeFill="background1" w:themeFillShade="F2"/>
                </w:tcPr>
                <w:p w14:paraId="0E8D9C04" w14:textId="299752D4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  <w:b/>
                      <w:bCs/>
                    </w:rPr>
                    <w:t>假設</w:t>
                  </w:r>
                  <w:r>
                    <w:rPr>
                      <w:rFonts w:ascii="標楷體" w:eastAsia="標楷體" w:hAnsi="標楷體" w:hint="eastAsia"/>
                    </w:rPr>
                    <w:t>2021年全國有</w:t>
                  </w:r>
                  <w:r w:rsidRPr="003723F9">
                    <w:rPr>
                      <w:rFonts w:ascii="標楷體" w:eastAsia="標楷體" w:hAnsi="標楷體" w:hint="eastAsia"/>
                      <w:b/>
                      <w:bCs/>
                    </w:rPr>
                    <w:t>100家</w:t>
                  </w:r>
                  <w:r>
                    <w:rPr>
                      <w:rFonts w:ascii="標楷體" w:eastAsia="標楷體" w:hAnsi="標楷體" w:hint="eastAsia"/>
                    </w:rPr>
                    <w:t>，每年減少4.6%</w:t>
                  </w:r>
                </w:p>
              </w:tc>
            </w:tr>
            <w:tr w:rsidR="003723F9" w14:paraId="553B515F" w14:textId="77777777" w:rsidTr="003723F9">
              <w:tc>
                <w:tcPr>
                  <w:tcW w:w="1186" w:type="dxa"/>
                </w:tcPr>
                <w:p w14:paraId="3F7C9F86" w14:textId="1D795112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</w:rPr>
                    <w:t>2022年</w:t>
                  </w:r>
                </w:p>
              </w:tc>
              <w:tc>
                <w:tcPr>
                  <w:tcW w:w="1713" w:type="dxa"/>
                </w:tcPr>
                <w:p w14:paraId="2B00A681" w14:textId="30EF9795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剩下95.4家</w:t>
                  </w:r>
                </w:p>
              </w:tc>
              <w:tc>
                <w:tcPr>
                  <w:tcW w:w="1968" w:type="dxa"/>
                  <w:vMerge w:val="restart"/>
                </w:tcPr>
                <w:p w14:paraId="53008000" w14:textId="59ECD10E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「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實際」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已經減少了（ </w:t>
                  </w:r>
                  <w:r w:rsidRPr="003723F9">
                    <w:rPr>
                      <w:rFonts w:ascii="標楷體" w:eastAsia="標楷體" w:hAnsi="標楷體" w:hint="eastAsia"/>
                      <w:color w:val="FF0000"/>
                    </w:rPr>
                    <w:t xml:space="preserve">2000 </w:t>
                  </w:r>
                  <w:r>
                    <w:rPr>
                      <w:rFonts w:ascii="標楷體" w:eastAsia="標楷體" w:hAnsi="標楷體" w:hint="eastAsia"/>
                    </w:rPr>
                    <w:t>）家</w:t>
                  </w:r>
                </w:p>
              </w:tc>
            </w:tr>
            <w:tr w:rsidR="003723F9" w14:paraId="6E7CB483" w14:textId="77777777" w:rsidTr="003723F9">
              <w:tc>
                <w:tcPr>
                  <w:tcW w:w="1186" w:type="dxa"/>
                </w:tcPr>
                <w:p w14:paraId="6F33727A" w14:textId="24FB14B1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</w:rPr>
                    <w:t>2023年</w:t>
                  </w:r>
                </w:p>
              </w:tc>
              <w:tc>
                <w:tcPr>
                  <w:tcW w:w="1713" w:type="dxa"/>
                </w:tcPr>
                <w:p w14:paraId="23BBAE07" w14:textId="549AAB38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剩下91.0家</w:t>
                  </w:r>
                </w:p>
              </w:tc>
              <w:tc>
                <w:tcPr>
                  <w:tcW w:w="1968" w:type="dxa"/>
                  <w:vMerge/>
                </w:tcPr>
                <w:p w14:paraId="7210182F" w14:textId="77777777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</w:p>
              </w:tc>
            </w:tr>
            <w:tr w:rsidR="003723F9" w14:paraId="611F709A" w14:textId="77777777" w:rsidTr="003723F9">
              <w:tc>
                <w:tcPr>
                  <w:tcW w:w="1186" w:type="dxa"/>
                </w:tcPr>
                <w:p w14:paraId="784F1787" w14:textId="6429F6C9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</w:rPr>
                    <w:t>2024年</w:t>
                  </w:r>
                </w:p>
              </w:tc>
              <w:tc>
                <w:tcPr>
                  <w:tcW w:w="1713" w:type="dxa"/>
                </w:tcPr>
                <w:p w14:paraId="0D467CA0" w14:textId="17607856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剩下86.8家</w:t>
                  </w:r>
                </w:p>
              </w:tc>
              <w:tc>
                <w:tcPr>
                  <w:tcW w:w="1968" w:type="dxa"/>
                  <w:vMerge/>
                </w:tcPr>
                <w:p w14:paraId="6427ACDC" w14:textId="77777777" w:rsidR="003723F9" w:rsidRPr="003723F9" w:rsidRDefault="003723F9" w:rsidP="003723F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2E27D59" w14:textId="1DCA2913" w:rsidR="003A5BF9" w:rsidRDefault="008E5C00" w:rsidP="003723F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</w:tc>
      </w:tr>
      <w:tr w:rsidR="003A5BF9" w14:paraId="6E80E00C" w14:textId="77777777" w:rsidTr="00F053EB">
        <w:trPr>
          <w:trHeight w:val="2766"/>
        </w:trPr>
        <w:tc>
          <w:tcPr>
            <w:tcW w:w="5234" w:type="dxa"/>
          </w:tcPr>
          <w:p w14:paraId="756D0579" w14:textId="7686D0A0" w:rsidR="00E46B59" w:rsidRPr="00E46B59" w:rsidRDefault="00E46B59" w:rsidP="00840D43">
            <w:pPr>
              <w:pStyle w:val="a3"/>
              <w:numPr>
                <w:ilvl w:val="0"/>
                <w:numId w:val="28"/>
              </w:numPr>
              <w:kinsoku w:val="0"/>
              <w:snapToGrid w:val="0"/>
              <w:spacing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46B59">
              <w:rPr>
                <w:rFonts w:ascii="標楷體" w:eastAsia="標楷體" w:hAnsi="標楷體"/>
                <w:sz w:val="28"/>
                <w:szCs w:val="24"/>
              </w:rPr>
              <w:t>未來10年稻米消費量將下降一成五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3"/>
              <w:gridCol w:w="1698"/>
              <w:gridCol w:w="3116"/>
            </w:tblGrid>
            <w:tr w:rsidR="00E46B59" w14:paraId="7C065CAD" w14:textId="77777777" w:rsidTr="00E46B59">
              <w:trPr>
                <w:gridBefore w:val="1"/>
                <w:wBefore w:w="33" w:type="dxa"/>
                <w:trHeight w:val="401"/>
              </w:trPr>
              <w:tc>
                <w:tcPr>
                  <w:tcW w:w="4814" w:type="dxa"/>
                  <w:gridSpan w:val="2"/>
                  <w:shd w:val="clear" w:color="auto" w:fill="F2F2F2" w:themeFill="background1" w:themeFillShade="F2"/>
                </w:tcPr>
                <w:p w14:paraId="7277E12C" w14:textId="3DF81E64" w:rsidR="00E46B59" w:rsidRPr="00E46B59" w:rsidRDefault="00E46B59" w:rsidP="00E46B5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3723F9">
                    <w:rPr>
                      <w:rFonts w:ascii="標楷體" w:eastAsia="標楷體" w:hAnsi="標楷體" w:hint="eastAsia"/>
                      <w:b/>
                      <w:bCs/>
                    </w:rPr>
                    <w:t>假設</w:t>
                  </w:r>
                  <w:r>
                    <w:rPr>
                      <w:rFonts w:ascii="標楷體" w:eastAsia="標楷體" w:hAnsi="標楷體" w:hint="eastAsia"/>
                    </w:rPr>
                    <w:t>2025年全國</w:t>
                  </w:r>
                  <w:r w:rsidRPr="00E46B59">
                    <w:rPr>
                      <w:rFonts w:ascii="標楷體" w:eastAsia="標楷體" w:hAnsi="標楷體"/>
                    </w:rPr>
                    <w:t>每年消費</w:t>
                  </w:r>
                  <w:r w:rsidRPr="00E46B59">
                    <w:rPr>
                      <w:rFonts w:ascii="標楷體" w:eastAsia="標楷體" w:hAnsi="標楷體"/>
                      <w:b/>
                      <w:bCs/>
                    </w:rPr>
                    <w:t>100萬噸</w:t>
                  </w:r>
                  <w:r w:rsidRPr="00E46B59">
                    <w:rPr>
                      <w:rFonts w:ascii="標楷體" w:eastAsia="標楷體" w:hAnsi="標楷體"/>
                    </w:rPr>
                    <w:t>稻米</w:t>
                  </w:r>
                </w:p>
              </w:tc>
            </w:tr>
            <w:tr w:rsidR="00E46B59" w14:paraId="342D0607" w14:textId="77777777" w:rsidTr="00D81135">
              <w:trPr>
                <w:gridBefore w:val="1"/>
                <w:wBefore w:w="33" w:type="dxa"/>
                <w:trHeight w:val="519"/>
              </w:trPr>
              <w:tc>
                <w:tcPr>
                  <w:tcW w:w="1698" w:type="dxa"/>
                </w:tcPr>
                <w:p w14:paraId="1B1E5741" w14:textId="599D748E" w:rsidR="00E46B59" w:rsidRPr="003723F9" w:rsidRDefault="00D81135" w:rsidP="00E46B5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（ </w:t>
                  </w:r>
                  <w:r w:rsidR="00E46B59" w:rsidRPr="00D81135">
                    <w:rPr>
                      <w:rFonts w:ascii="標楷體" w:eastAsia="標楷體" w:hAnsi="標楷體" w:hint="eastAsia"/>
                      <w:color w:val="FF0000"/>
                    </w:rPr>
                    <w:t>2035</w:t>
                  </w:r>
                  <w:r>
                    <w:rPr>
                      <w:rFonts w:ascii="標楷體" w:eastAsia="標楷體" w:hAnsi="標楷體" w:hint="eastAsia"/>
                    </w:rPr>
                    <w:t xml:space="preserve"> ）</w:t>
                  </w:r>
                  <w:r w:rsidR="00E46B59" w:rsidRPr="003723F9">
                    <w:rPr>
                      <w:rFonts w:ascii="標楷體" w:eastAsia="標楷體" w:hAnsi="標楷體" w:hint="eastAsia"/>
                    </w:rPr>
                    <w:t>年</w:t>
                  </w:r>
                </w:p>
              </w:tc>
              <w:tc>
                <w:tcPr>
                  <w:tcW w:w="3116" w:type="dxa"/>
                </w:tcPr>
                <w:p w14:paraId="63830393" w14:textId="53FE1699" w:rsidR="00E46B59" w:rsidRPr="003723F9" w:rsidRDefault="00E46B59" w:rsidP="00E46B5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稻米消費量剩下85萬噸</w:t>
                  </w:r>
                </w:p>
              </w:tc>
            </w:tr>
            <w:tr w:rsidR="00E46B59" w:rsidRPr="00E46B59" w14:paraId="40121EE2" w14:textId="77777777" w:rsidTr="00E46B59">
              <w:trPr>
                <w:trHeight w:val="401"/>
              </w:trPr>
              <w:tc>
                <w:tcPr>
                  <w:tcW w:w="4847" w:type="dxa"/>
                  <w:gridSpan w:val="3"/>
                  <w:shd w:val="clear" w:color="auto" w:fill="F2F2F2" w:themeFill="background1" w:themeFillShade="F2"/>
                </w:tcPr>
                <w:p w14:paraId="0216CF0F" w14:textId="6A2B504C" w:rsidR="00E46B59" w:rsidRPr="00E46B59" w:rsidRDefault="00E46B59" w:rsidP="00E46B5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</w:rPr>
                    <w:t>比喻：</w:t>
                  </w:r>
                  <w:r w:rsidRPr="003723F9">
                    <w:rPr>
                      <w:rFonts w:ascii="標楷體" w:eastAsia="標楷體" w:hAnsi="標楷體" w:hint="eastAsia"/>
                      <w:b/>
                      <w:bCs/>
                    </w:rPr>
                    <w:t>假設</w:t>
                  </w:r>
                  <w:r w:rsidRPr="00840D43">
                    <w:rPr>
                      <w:rFonts w:ascii="標楷體" w:eastAsia="標楷體" w:hAnsi="標楷體" w:hint="eastAsia"/>
                    </w:rPr>
                    <w:t>現在家裡</w:t>
                  </w:r>
                  <w:r w:rsidRPr="00E46B59">
                    <w:rPr>
                      <w:rFonts w:ascii="標楷體" w:eastAsia="標楷體" w:hAnsi="標楷體"/>
                    </w:rPr>
                    <w:t>每天吃10碗米飯</w:t>
                  </w:r>
                </w:p>
              </w:tc>
            </w:tr>
            <w:tr w:rsidR="00D81135" w:rsidRPr="00E46B59" w14:paraId="74070DE6" w14:textId="77777777" w:rsidTr="00840D43">
              <w:trPr>
                <w:trHeight w:val="401"/>
              </w:trPr>
              <w:tc>
                <w:tcPr>
                  <w:tcW w:w="1731" w:type="dxa"/>
                  <w:gridSpan w:val="2"/>
                  <w:shd w:val="clear" w:color="auto" w:fill="FFFFFF" w:themeFill="background1"/>
                </w:tcPr>
                <w:p w14:paraId="57B537C7" w14:textId="7DA68F93" w:rsidR="00D81135" w:rsidRPr="00840D43" w:rsidRDefault="00840D43" w:rsidP="00840D43">
                  <w:pPr>
                    <w:kinsoku w:val="0"/>
                    <w:snapToGrid w:val="0"/>
                    <w:spacing w:line="480" w:lineRule="exact"/>
                    <w:contextualSpacing/>
                    <w:jc w:val="center"/>
                    <w:rPr>
                      <w:rFonts w:ascii="標楷體" w:eastAsia="標楷體" w:hAnsi="標楷體"/>
                    </w:rPr>
                  </w:pPr>
                  <w:r w:rsidRPr="00840D43">
                    <w:rPr>
                      <w:rFonts w:ascii="標楷體" w:eastAsia="標楷體" w:hAnsi="標楷體" w:hint="eastAsia"/>
                    </w:rPr>
                    <w:t>2035年</w:t>
                  </w:r>
                </w:p>
              </w:tc>
              <w:tc>
                <w:tcPr>
                  <w:tcW w:w="3116" w:type="dxa"/>
                  <w:shd w:val="clear" w:color="auto" w:fill="FFFFFF" w:themeFill="background1"/>
                </w:tcPr>
                <w:p w14:paraId="319674AE" w14:textId="003AE435" w:rsidR="00D81135" w:rsidRPr="00840D43" w:rsidRDefault="00840D43" w:rsidP="00E46B59">
                  <w:pPr>
                    <w:kinsoku w:val="0"/>
                    <w:snapToGrid w:val="0"/>
                    <w:spacing w:line="480" w:lineRule="exact"/>
                    <w:contextualSpacing/>
                    <w:rPr>
                      <w:rFonts w:ascii="標楷體" w:eastAsia="標楷體" w:hAnsi="標楷體"/>
                    </w:rPr>
                  </w:pPr>
                  <w:r w:rsidRPr="00840D43">
                    <w:rPr>
                      <w:rFonts w:ascii="標楷體" w:eastAsia="標楷體" w:hAnsi="標楷體" w:hint="eastAsia"/>
                    </w:rPr>
                    <w:t xml:space="preserve">每天只吃（ </w:t>
                  </w:r>
                  <w:r w:rsidRPr="00840D43">
                    <w:rPr>
                      <w:rFonts w:ascii="標楷體" w:eastAsia="標楷體" w:hAnsi="標楷體" w:hint="eastAsia"/>
                      <w:color w:val="FF0000"/>
                    </w:rPr>
                    <w:t>8.5</w:t>
                  </w:r>
                  <w:r w:rsidRPr="00840D43">
                    <w:rPr>
                      <w:rFonts w:ascii="標楷體" w:eastAsia="標楷體" w:hAnsi="標楷體" w:hint="eastAsia"/>
                    </w:rPr>
                    <w:t xml:space="preserve"> ）碗米飯</w:t>
                  </w:r>
                </w:p>
              </w:tc>
            </w:tr>
          </w:tbl>
          <w:p w14:paraId="073257F0" w14:textId="489D526D" w:rsidR="003A5BF9" w:rsidRDefault="00E46B59" w:rsidP="00840D43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</w:tc>
        <w:tc>
          <w:tcPr>
            <w:tcW w:w="5235" w:type="dxa"/>
            <w:tcBorders>
              <w:bottom w:val="double" w:sz="4" w:space="0" w:color="auto"/>
            </w:tcBorders>
          </w:tcPr>
          <w:p w14:paraId="2DD08864" w14:textId="23793026" w:rsidR="00840D43" w:rsidRPr="001E1DD6" w:rsidRDefault="003E42ED" w:rsidP="00840D43">
            <w:pPr>
              <w:pStyle w:val="a3"/>
              <w:numPr>
                <w:ilvl w:val="0"/>
                <w:numId w:val="28"/>
              </w:numPr>
              <w:kinsoku w:val="0"/>
              <w:snapToGrid w:val="0"/>
              <w:spacing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A7E6B2E" wp14:editId="14BBF4B2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603885</wp:posOffset>
                      </wp:positionV>
                      <wp:extent cx="650875" cy="328930"/>
                      <wp:effectExtent l="0" t="0" r="0" b="0"/>
                      <wp:wrapNone/>
                      <wp:docPr id="332869425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53F451" w14:textId="132BD1CB" w:rsidR="00840D43" w:rsidRDefault="00840D43" w:rsidP="00840D43">
                                  <w:r w:rsidRPr="003E42ED">
                                    <w:rPr>
                                      <w:rFonts w:hint="eastAsia"/>
                                    </w:rPr>
                                    <w:t>1.79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E6B2E" id="_x0000_s1032" type="#_x0000_t202" style="position:absolute;left:0;text-align:left;margin-left:128.1pt;margin-top:47.55pt;width:51.25pt;height:25.9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" fillcolor="white [3201]" stroked="f" strokeweight=".5pt">
                      <v:textbox>
                        <w:txbxContent>
                          <w:p w14:paraId="1653F451" w14:textId="132BD1CB" w:rsidR="00840D43" w:rsidRDefault="00840D43" w:rsidP="00840D43">
                            <w:r w:rsidRPr="003E42ED">
                              <w:rPr>
                                <w:rFonts w:hint="eastAsia"/>
                              </w:rPr>
                              <w:t>1.79</w:t>
                            </w: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1A4D49C" wp14:editId="5C78A68F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588975</wp:posOffset>
                      </wp:positionV>
                      <wp:extent cx="650875" cy="328930"/>
                      <wp:effectExtent l="0" t="0" r="0" b="0"/>
                      <wp:wrapNone/>
                      <wp:docPr id="1447217891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ED7A6" w14:textId="74572C11" w:rsidR="00840D43" w:rsidRDefault="00840D43" w:rsidP="00840D43">
                                  <w:r>
                                    <w:rPr>
                                      <w:rFonts w:hint="eastAsia"/>
                                    </w:rPr>
                                    <w:t>1.44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A4D49C" id="_x0000_s1033" type="#_x0000_t202" style="position:absolute;left:0;text-align:left;margin-left:49.35pt;margin-top:46.4pt;width:51.25pt;height:25.9p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" fillcolor="white [3201]" stroked="f" strokeweight=".5pt">
                      <v:textbox>
                        <w:txbxContent>
                          <w:p w14:paraId="6B6ED7A6" w14:textId="74572C11" w:rsidR="00840D43" w:rsidRDefault="00840D43" w:rsidP="00840D43">
                            <w:r>
                              <w:rPr>
                                <w:rFonts w:hint="eastAsia"/>
                              </w:rPr>
                              <w:t>1.44</w:t>
                            </w: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D43">
              <w:rPr>
                <w:rFonts w:ascii="標楷體" w:eastAsia="標楷體" w:hAnsi="標楷體" w:hint="eastAsia"/>
                <w:sz w:val="28"/>
                <w:szCs w:val="24"/>
              </w:rPr>
              <w:t>每週平均「不吃」早餐的次數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（畫出折線）</w:t>
            </w:r>
          </w:p>
          <w:p w14:paraId="340D2A50" w14:textId="031CE49B" w:rsidR="00840D43" w:rsidRDefault="00840D43" w:rsidP="00840D4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B171A27" wp14:editId="00531E3E">
                      <wp:simplePos x="0" y="0"/>
                      <wp:positionH relativeFrom="column">
                        <wp:posOffset>340004</wp:posOffset>
                      </wp:positionH>
                      <wp:positionV relativeFrom="paragraph">
                        <wp:posOffset>169799</wp:posOffset>
                      </wp:positionV>
                      <wp:extent cx="2323186" cy="790042"/>
                      <wp:effectExtent l="76200" t="38100" r="77470" b="86360"/>
                      <wp:wrapNone/>
                      <wp:docPr id="1671276121" name="接點: 肘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3186" cy="790042"/>
                              </a:xfrm>
                              <a:prstGeom prst="bentConnector3">
                                <a:avLst>
                                  <a:gd name="adj1" fmla="val 148"/>
                                </a:avLst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689A3BD" id="接點: 肘形 6" o:spid="_x0000_s1026" type="#_x0000_t34" style="position:absolute;margin-left:26.75pt;margin-top:13.35pt;width:182.95pt;height:62.2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" adj="32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  <w:p w14:paraId="781D0B90" w14:textId="08F5DC8F" w:rsidR="00840D43" w:rsidRDefault="00840D43" w:rsidP="00840D4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B1B06D4" wp14:editId="0F8FA1DB">
                      <wp:simplePos x="0" y="0"/>
                      <wp:positionH relativeFrom="column">
                        <wp:posOffset>932790</wp:posOffset>
                      </wp:positionH>
                      <wp:positionV relativeFrom="paragraph">
                        <wp:posOffset>206959</wp:posOffset>
                      </wp:positionV>
                      <wp:extent cx="921716" cy="212141"/>
                      <wp:effectExtent l="38100" t="38100" r="50165" b="54610"/>
                      <wp:wrapNone/>
                      <wp:docPr id="98312759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716" cy="21214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8AE41CD" id="直線接點 11" o:spid="_x0000_s1026" style="position:absolute;flip:y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16.3pt" to="146.0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" strokecolor="red" strokeweight="1pt">
                      <v:stroke startarrow="oval" endarrow="oval" joinstyle="miter"/>
                    </v:line>
                  </w:pict>
                </mc:Fallback>
              </mc:AlternateContent>
            </w:r>
          </w:p>
          <w:p w14:paraId="0A7304B6" w14:textId="01BADCA0" w:rsidR="00840D43" w:rsidRDefault="00840D43" w:rsidP="00840D4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FBBDC5C" wp14:editId="43C21BB5">
                      <wp:simplePos x="0" y="0"/>
                      <wp:positionH relativeFrom="column">
                        <wp:posOffset>896748</wp:posOffset>
                      </wp:positionH>
                      <wp:positionV relativeFrom="paragraph">
                        <wp:posOffset>116230</wp:posOffset>
                      </wp:positionV>
                      <wp:extent cx="23470" cy="0"/>
                      <wp:effectExtent l="38100" t="38100" r="53340" b="57150"/>
                      <wp:wrapNone/>
                      <wp:docPr id="1995153801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47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507889C" id="直線接點 9" o:spid="_x0000_s1026" style="position:absolute;flip:x 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9.15pt" to="72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" strokecolor="#5b9bd5 [3204]" strokeweight="1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                                   </w:t>
            </w:r>
          </w:p>
          <w:p w14:paraId="31644391" w14:textId="576304A4" w:rsidR="003A5BF9" w:rsidRDefault="00840D43" w:rsidP="00840D4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1E1DD6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21</w:t>
            </w:r>
            <w:r w:rsidRPr="001E1DD6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E1DD6">
              <w:rPr>
                <w:rFonts w:ascii="標楷體" w:eastAsia="標楷體" w:hAnsi="標楷體" w:hint="eastAsia"/>
              </w:rPr>
              <w:t xml:space="preserve"> 2024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E1DD6">
              <w:rPr>
                <w:rFonts w:ascii="標楷體" w:eastAsia="標楷體" w:hAnsi="標楷體" w:hint="eastAsia"/>
              </w:rPr>
              <w:t>(年)</w:t>
            </w:r>
          </w:p>
        </w:tc>
      </w:tr>
      <w:tr w:rsidR="001E1DD6" w14:paraId="06777969" w14:textId="77777777" w:rsidTr="00F053EB">
        <w:trPr>
          <w:trHeight w:val="2291"/>
        </w:trPr>
        <w:tc>
          <w:tcPr>
            <w:tcW w:w="5234" w:type="dxa"/>
            <w:tcBorders>
              <w:right w:val="double" w:sz="4" w:space="0" w:color="auto"/>
            </w:tcBorders>
          </w:tcPr>
          <w:p w14:paraId="339F2F6A" w14:textId="427903D6" w:rsidR="003E42ED" w:rsidRPr="001E1DD6" w:rsidRDefault="003E42ED" w:rsidP="003E42ED">
            <w:pPr>
              <w:pStyle w:val="a3"/>
              <w:numPr>
                <w:ilvl w:val="0"/>
                <w:numId w:val="28"/>
              </w:numPr>
              <w:kinsoku w:val="0"/>
              <w:snapToGrid w:val="0"/>
              <w:spacing w:afterLines="50" w:after="180" w:line="480" w:lineRule="exact"/>
              <w:ind w:leftChars="0" w:left="357" w:hanging="357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2024年五公斤或更小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包裝米</w:t>
            </w:r>
            <w:r w:rsidR="009D456D">
              <w:rPr>
                <w:rFonts w:ascii="標楷體" w:eastAsia="標楷體" w:hAnsi="標楷體" w:hint="eastAsia"/>
                <w:sz w:val="28"/>
                <w:szCs w:val="24"/>
              </w:rPr>
              <w:t>占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銷售量40%以上（塗</w:t>
            </w:r>
            <w:r w:rsidR="00824AE2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顏色）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3E42ED" w14:paraId="6A53A172" w14:textId="77777777" w:rsidTr="004C25C0">
              <w:tc>
                <w:tcPr>
                  <w:tcW w:w="484" w:type="dxa"/>
                </w:tcPr>
                <w:p w14:paraId="02CC2B8A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6DAEEDE0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6AE892AD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774FE1C4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E952433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4A9A8614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shd w:val="clear" w:color="auto" w:fill="FF0000"/>
                </w:tcPr>
                <w:p w14:paraId="25168708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shd w:val="clear" w:color="auto" w:fill="FF0000"/>
                </w:tcPr>
                <w:p w14:paraId="6C47089B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shd w:val="clear" w:color="auto" w:fill="FF0000"/>
                </w:tcPr>
                <w:p w14:paraId="7C22262E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shd w:val="clear" w:color="auto" w:fill="FF0000"/>
                </w:tcPr>
                <w:p w14:paraId="451FA6ED" w14:textId="77777777" w:rsidR="003E42ED" w:rsidRDefault="003E42ED" w:rsidP="003E42ED">
                  <w:pPr>
                    <w:kinsoku w:val="0"/>
                    <w:snapToGrid w:val="0"/>
                    <w:spacing w:beforeLines="50" w:before="180" w:afterLines="50" w:after="180" w:line="480" w:lineRule="exact"/>
                    <w:contextualSpacing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</w:tr>
          </w:tbl>
          <w:p w14:paraId="7CEABF89" w14:textId="7B06B8EC" w:rsidR="003E42ED" w:rsidRDefault="003E42ED" w:rsidP="00824AE2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（假設總銷售量有10格）  </w:t>
            </w:r>
          </w:p>
          <w:p w14:paraId="1DD0E1E8" w14:textId="0A408BE2" w:rsidR="001E1DD6" w:rsidRDefault="003E42ED" w:rsidP="00824AE2">
            <w:pPr>
              <w:kinsoku w:val="0"/>
              <w:snapToGrid w:val="0"/>
              <w:spacing w:beforeLines="50" w:before="180" w:afterLines="50" w:after="180"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6CF56" w14:textId="577FC196" w:rsidR="001E1DD6" w:rsidRDefault="00824AE2" w:rsidP="00F053EB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歸納這五格裡的圖表，你發現南韓民眾在米食</w:t>
            </w:r>
            <w:r w:rsidR="00F053EB">
              <w:rPr>
                <w:rFonts w:ascii="標楷體" w:eastAsia="標楷體" w:hAnsi="標楷體" w:hint="eastAsia"/>
                <w:sz w:val="28"/>
                <w:szCs w:val="24"/>
              </w:rPr>
              <w:t>習慣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  <w:r w:rsidR="00F053EB">
              <w:rPr>
                <w:rFonts w:ascii="標楷體" w:eastAsia="標楷體" w:hAnsi="標楷體" w:hint="eastAsia"/>
                <w:sz w:val="28"/>
                <w:szCs w:val="24"/>
              </w:rPr>
              <w:t>出現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什麼趨勢？</w:t>
            </w:r>
          </w:p>
          <w:p w14:paraId="34B88085" w14:textId="0DD5D089" w:rsidR="00F053EB" w:rsidRDefault="004C25C0" w:rsidP="00F053EB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C25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 w:rsidR="00F053EB" w:rsidRPr="004C25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F053EB">
              <w:rPr>
                <w:rFonts w:ascii="標楷體" w:eastAsia="標楷體" w:hAnsi="標楷體" w:hint="eastAsia"/>
                <w:sz w:val="28"/>
                <w:szCs w:val="24"/>
              </w:rPr>
              <w:t>吃米的人減少了</w:t>
            </w:r>
          </w:p>
          <w:p w14:paraId="39B14CD1" w14:textId="266ED6B9" w:rsidR="004C25C0" w:rsidRDefault="004C25C0" w:rsidP="00F053EB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C25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■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買米的人減少了</w:t>
            </w:r>
          </w:p>
          <w:p w14:paraId="6BBDBE18" w14:textId="4270D313" w:rsidR="00F053EB" w:rsidRDefault="004C25C0" w:rsidP="00F053EB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C25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■ </w:t>
            </w:r>
            <w:r w:rsidR="00F053EB">
              <w:rPr>
                <w:rFonts w:ascii="標楷體" w:eastAsia="標楷體" w:hAnsi="標楷體" w:hint="eastAsia"/>
                <w:sz w:val="28"/>
                <w:szCs w:val="24"/>
              </w:rPr>
              <w:t>賣米食的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商</w:t>
            </w:r>
            <w:r w:rsidR="00F053EB">
              <w:rPr>
                <w:rFonts w:ascii="標楷體" w:eastAsia="標楷體" w:hAnsi="標楷體" w:hint="eastAsia"/>
                <w:sz w:val="28"/>
                <w:szCs w:val="24"/>
              </w:rPr>
              <w:t>店減少了</w:t>
            </w:r>
          </w:p>
          <w:p w14:paraId="71773D4C" w14:textId="26DB5B1D" w:rsidR="00F053EB" w:rsidRDefault="00F053EB" w:rsidP="004C25C0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 種</w:t>
            </w:r>
            <w:r w:rsidR="004C25C0">
              <w:rPr>
                <w:rFonts w:ascii="標楷體" w:eastAsia="標楷體" w:hAnsi="標楷體" w:hint="eastAsia"/>
                <w:sz w:val="28"/>
                <w:szCs w:val="24"/>
              </w:rPr>
              <w:t>稻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米的面積減少了</w:t>
            </w:r>
          </w:p>
        </w:tc>
      </w:tr>
    </w:tbl>
    <w:p w14:paraId="47BC71B6" w14:textId="77777777" w:rsidR="000677DD" w:rsidRDefault="000677DD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705764B" w14:textId="61E018B6" w:rsidR="00B5106F" w:rsidRDefault="000677DD" w:rsidP="00364F5C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4C25C0">
        <w:rPr>
          <w:rFonts w:asciiTheme="majorEastAsia" w:eastAsiaTheme="majorEastAsia" w:hAnsiTheme="majorEastAsia" w:hint="eastAsia"/>
          <w:kern w:val="0"/>
          <w:sz w:val="22"/>
          <w:szCs w:val="20"/>
        </w:rPr>
        <w:t>引導學生將文章中的數據轉換</w:t>
      </w:r>
      <w:proofErr w:type="gramStart"/>
      <w:r w:rsidR="004C25C0">
        <w:rPr>
          <w:rFonts w:asciiTheme="majorEastAsia" w:eastAsiaTheme="majorEastAsia" w:hAnsiTheme="majorEastAsia" w:hint="eastAsia"/>
          <w:kern w:val="0"/>
          <w:sz w:val="22"/>
          <w:szCs w:val="20"/>
        </w:rPr>
        <w:t>成圖表</w:t>
      </w:r>
      <w:proofErr w:type="gramEnd"/>
      <w:r w:rsidR="004C25C0">
        <w:rPr>
          <w:rFonts w:asciiTheme="majorEastAsia" w:eastAsiaTheme="majorEastAsia" w:hAnsiTheme="majorEastAsia" w:hint="eastAsia"/>
          <w:kern w:val="0"/>
          <w:sz w:val="22"/>
          <w:szCs w:val="20"/>
        </w:rPr>
        <w:t>，更加理解文義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4"/>
      <w:bookmarkEnd w:id="5"/>
    </w:p>
    <w:p w14:paraId="34C7A898" w14:textId="45C7A12E" w:rsidR="00B5106F" w:rsidRPr="004D5C42" w:rsidRDefault="00B5106F" w:rsidP="003363E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6B67C3">
        <w:rPr>
          <w:rFonts w:ascii="標楷體" w:eastAsia="標楷體" w:hAnsi="標楷體" w:hint="eastAsia"/>
          <w:b/>
          <w:bCs/>
          <w:sz w:val="28"/>
          <w:szCs w:val="24"/>
        </w:rPr>
        <w:t>分析原因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458C1AA7" w14:textId="2BC7B6D9" w:rsidR="00B5106F" w:rsidRDefault="000C3D9C" w:rsidP="00B920F8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【任務一】</w:t>
      </w:r>
      <w:r w:rsidR="006B67C3">
        <w:rPr>
          <w:rFonts w:ascii="標楷體" w:eastAsia="標楷體" w:hAnsi="標楷體" w:hint="eastAsia"/>
          <w:sz w:val="28"/>
          <w:szCs w:val="24"/>
        </w:rPr>
        <w:t>除了報讀數據、看出變化，還提出了南韓</w:t>
      </w:r>
      <w:r w:rsidR="00B70BB7">
        <w:rPr>
          <w:rFonts w:ascii="標楷體" w:eastAsia="標楷體" w:hAnsi="標楷體" w:hint="eastAsia"/>
          <w:sz w:val="28"/>
          <w:szCs w:val="24"/>
        </w:rPr>
        <w:t>米食習慣改變的</w:t>
      </w:r>
      <w:r w:rsidR="006B67C3">
        <w:rPr>
          <w:rFonts w:ascii="標楷體" w:eastAsia="標楷體" w:hAnsi="標楷體" w:hint="eastAsia"/>
          <w:sz w:val="28"/>
          <w:szCs w:val="24"/>
        </w:rPr>
        <w:t>原因。把這些原因找出來：</w:t>
      </w:r>
    </w:p>
    <w:p w14:paraId="70A7E146" w14:textId="2369566B" w:rsidR="00B70BB7" w:rsidRDefault="00B70BB7" w:rsidP="006B67C3">
      <w:pPr>
        <w:pStyle w:val="a3"/>
        <w:numPr>
          <w:ilvl w:val="0"/>
          <w:numId w:val="2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年輕族群飲食習慣趨向（ </w:t>
      </w:r>
      <w:r w:rsidRPr="00B70BB7">
        <w:rPr>
          <w:rFonts w:ascii="標楷體" w:eastAsia="標楷體" w:hAnsi="標楷體" w:hint="eastAsia"/>
          <w:color w:val="FF0000"/>
          <w:sz w:val="28"/>
          <w:szCs w:val="24"/>
        </w:rPr>
        <w:t>西化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11FC6C8B" w14:textId="2038C3EF" w:rsidR="00B70BB7" w:rsidRDefault="00B70BB7" w:rsidP="006B67C3">
      <w:pPr>
        <w:pStyle w:val="a3"/>
        <w:numPr>
          <w:ilvl w:val="0"/>
          <w:numId w:val="2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不吃（ </w:t>
      </w:r>
      <w:r w:rsidRPr="00B70BB7">
        <w:rPr>
          <w:rFonts w:ascii="標楷體" w:eastAsia="標楷體" w:hAnsi="標楷體" w:hint="eastAsia"/>
          <w:color w:val="FF0000"/>
          <w:sz w:val="28"/>
          <w:szCs w:val="24"/>
        </w:rPr>
        <w:t>早餐</w:t>
      </w:r>
      <w:r>
        <w:rPr>
          <w:rFonts w:ascii="標楷體" w:eastAsia="標楷體" w:hAnsi="標楷體" w:hint="eastAsia"/>
          <w:sz w:val="28"/>
          <w:szCs w:val="24"/>
        </w:rPr>
        <w:t xml:space="preserve"> ）的人數增加（南韓傳統早餐以米為主食）</w:t>
      </w:r>
    </w:p>
    <w:p w14:paraId="3244517C" w14:textId="7FFBD2BC" w:rsidR="006B67C3" w:rsidRPr="006B67C3" w:rsidRDefault="00B70BB7" w:rsidP="006B67C3">
      <w:pPr>
        <w:pStyle w:val="a3"/>
        <w:numPr>
          <w:ilvl w:val="0"/>
          <w:numId w:val="2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南韓民眾</w:t>
      </w:r>
      <w:r w:rsidR="006B67C3" w:rsidRPr="006B67C3">
        <w:rPr>
          <w:rFonts w:ascii="標楷體" w:eastAsia="標楷體" w:hAnsi="標楷體" w:hint="eastAsia"/>
          <w:sz w:val="28"/>
          <w:szCs w:val="24"/>
        </w:rPr>
        <w:t>改多吃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="006B67C3" w:rsidRPr="00B70BB7">
        <w:rPr>
          <w:rFonts w:ascii="標楷體" w:eastAsia="標楷體" w:hAnsi="標楷體" w:hint="eastAsia"/>
          <w:color w:val="FF0000"/>
          <w:sz w:val="28"/>
          <w:szCs w:val="24"/>
        </w:rPr>
        <w:t>蔬菜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="006B67C3" w:rsidRPr="006B67C3">
        <w:rPr>
          <w:rFonts w:ascii="標楷體" w:eastAsia="標楷體" w:hAnsi="標楷體" w:hint="eastAsia"/>
          <w:sz w:val="28"/>
          <w:szCs w:val="24"/>
        </w:rPr>
        <w:t>和</w:t>
      </w:r>
      <w:r>
        <w:rPr>
          <w:rFonts w:ascii="標楷體" w:eastAsia="標楷體" w:hAnsi="標楷體" w:hint="eastAsia"/>
          <w:sz w:val="28"/>
          <w:szCs w:val="24"/>
        </w:rPr>
        <w:t>（</w:t>
      </w:r>
      <w:r w:rsidRPr="00B70BB7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="006B67C3" w:rsidRPr="00B70BB7">
        <w:rPr>
          <w:rFonts w:ascii="標楷體" w:eastAsia="標楷體" w:hAnsi="標楷體" w:hint="eastAsia"/>
          <w:color w:val="FF0000"/>
          <w:sz w:val="28"/>
          <w:szCs w:val="24"/>
        </w:rPr>
        <w:t>蛋白質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="006B67C3" w:rsidRPr="006B67C3">
        <w:rPr>
          <w:rFonts w:ascii="標楷體" w:eastAsia="標楷體" w:hAnsi="標楷體" w:hint="eastAsia"/>
          <w:sz w:val="28"/>
          <w:szCs w:val="24"/>
        </w:rPr>
        <w:t>，少吃米</w:t>
      </w:r>
      <w:r w:rsidR="006B67C3">
        <w:rPr>
          <w:rFonts w:ascii="標楷體" w:eastAsia="標楷體" w:hAnsi="標楷體" w:hint="eastAsia"/>
          <w:sz w:val="28"/>
          <w:szCs w:val="24"/>
        </w:rPr>
        <w:t>、</w:t>
      </w:r>
      <w:proofErr w:type="gramStart"/>
      <w:r w:rsidR="006B67C3" w:rsidRPr="006B67C3">
        <w:rPr>
          <w:rFonts w:ascii="標楷體" w:eastAsia="標楷體" w:hAnsi="標楷體" w:hint="eastAsia"/>
          <w:sz w:val="28"/>
          <w:szCs w:val="24"/>
        </w:rPr>
        <w:t>麥等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="006B67C3" w:rsidRPr="00B70BB7">
        <w:rPr>
          <w:rFonts w:ascii="標楷體" w:eastAsia="標楷體" w:hAnsi="標楷體" w:hint="eastAsia"/>
          <w:color w:val="FF0000"/>
          <w:sz w:val="28"/>
          <w:szCs w:val="24"/>
        </w:rPr>
        <w:t>澱粉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="006B67C3" w:rsidRPr="006B67C3">
        <w:rPr>
          <w:rFonts w:ascii="標楷體" w:eastAsia="標楷體" w:hAnsi="標楷體" w:hint="eastAsia"/>
          <w:sz w:val="28"/>
          <w:szCs w:val="24"/>
        </w:rPr>
        <w:t>食物</w:t>
      </w:r>
    </w:p>
    <w:p w14:paraId="11D00CE0" w14:textId="3E87F643" w:rsidR="006B67C3" w:rsidRPr="00B70BB7" w:rsidRDefault="006B67C3" w:rsidP="0006393B">
      <w:pPr>
        <w:pStyle w:val="a3"/>
        <w:numPr>
          <w:ilvl w:val="0"/>
          <w:numId w:val="2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70BB7">
        <w:rPr>
          <w:rFonts w:ascii="標楷體" w:eastAsia="標楷體" w:hAnsi="標楷體" w:hint="eastAsia"/>
          <w:sz w:val="28"/>
          <w:szCs w:val="24"/>
        </w:rPr>
        <w:t>物價</w:t>
      </w:r>
      <w:r w:rsidR="00B70BB7">
        <w:rPr>
          <w:rFonts w:ascii="標楷體" w:eastAsia="標楷體" w:hAnsi="標楷體" w:hint="eastAsia"/>
          <w:sz w:val="28"/>
          <w:szCs w:val="24"/>
        </w:rPr>
        <w:t xml:space="preserve">（ </w:t>
      </w:r>
      <w:r w:rsidR="00B70BB7" w:rsidRPr="00B70BB7">
        <w:rPr>
          <w:rFonts w:ascii="標楷體" w:eastAsia="標楷體" w:hAnsi="標楷體" w:hint="eastAsia"/>
          <w:color w:val="FF0000"/>
          <w:sz w:val="28"/>
          <w:szCs w:val="24"/>
        </w:rPr>
        <w:t>上漲</w:t>
      </w:r>
      <w:r w:rsidR="00B70BB7"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B70BB7">
        <w:rPr>
          <w:rFonts w:ascii="標楷體" w:eastAsia="標楷體" w:hAnsi="標楷體" w:hint="eastAsia"/>
          <w:sz w:val="28"/>
          <w:szCs w:val="24"/>
        </w:rPr>
        <w:t>，</w:t>
      </w:r>
      <w:r w:rsidR="00B70BB7" w:rsidRPr="00B70BB7">
        <w:rPr>
          <w:rFonts w:ascii="標楷體" w:eastAsia="標楷體" w:hAnsi="標楷體" w:hint="eastAsia"/>
          <w:sz w:val="28"/>
          <w:szCs w:val="24"/>
        </w:rPr>
        <w:t>原本便宜</w:t>
      </w:r>
      <w:proofErr w:type="gramStart"/>
      <w:r w:rsidR="00B70BB7" w:rsidRPr="00B70BB7">
        <w:rPr>
          <w:rFonts w:ascii="標楷體" w:eastAsia="標楷體" w:hAnsi="標楷體" w:hint="eastAsia"/>
          <w:sz w:val="28"/>
          <w:szCs w:val="24"/>
        </w:rPr>
        <w:t>飽腹的</w:t>
      </w:r>
      <w:r w:rsidRPr="00B70BB7">
        <w:rPr>
          <w:rFonts w:ascii="標楷體" w:eastAsia="標楷體" w:hAnsi="標楷體" w:hint="eastAsia"/>
          <w:sz w:val="28"/>
          <w:szCs w:val="24"/>
        </w:rPr>
        <w:t>米食</w:t>
      </w:r>
      <w:proofErr w:type="gramEnd"/>
      <w:r w:rsidRPr="00B70BB7">
        <w:rPr>
          <w:rFonts w:ascii="標楷體" w:eastAsia="標楷體" w:hAnsi="標楷體" w:hint="eastAsia"/>
          <w:sz w:val="28"/>
          <w:szCs w:val="24"/>
        </w:rPr>
        <w:t>傳統小吃，價格不再</w:t>
      </w:r>
      <w:r w:rsidR="00B70BB7"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B70BB7">
        <w:rPr>
          <w:rFonts w:ascii="標楷體" w:eastAsia="標楷體" w:hAnsi="標楷體" w:hint="eastAsia"/>
          <w:color w:val="FF0000"/>
          <w:sz w:val="28"/>
          <w:szCs w:val="24"/>
        </w:rPr>
        <w:t>親民</w:t>
      </w:r>
      <w:r w:rsidR="00B70BB7"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B70BB7">
        <w:rPr>
          <w:rFonts w:ascii="標楷體" w:eastAsia="標楷體" w:hAnsi="標楷體" w:hint="eastAsia"/>
          <w:sz w:val="28"/>
          <w:szCs w:val="24"/>
        </w:rPr>
        <w:t>，民眾改吃其他</w:t>
      </w:r>
      <w:r w:rsidR="00B70BB7" w:rsidRPr="00B70BB7">
        <w:rPr>
          <w:rFonts w:ascii="標楷體" w:eastAsia="標楷體" w:hAnsi="標楷體" w:hint="eastAsia"/>
          <w:sz w:val="28"/>
          <w:szCs w:val="24"/>
        </w:rPr>
        <w:t>替代品</w:t>
      </w:r>
    </w:p>
    <w:p w14:paraId="33E784A3" w14:textId="1ED099A4" w:rsidR="00722409" w:rsidRPr="00782B0A" w:rsidRDefault="00B70BB7" w:rsidP="000F7E09">
      <w:pPr>
        <w:pStyle w:val="a3"/>
        <w:numPr>
          <w:ilvl w:val="0"/>
          <w:numId w:val="4"/>
        </w:numPr>
        <w:kinsoku w:val="0"/>
        <w:snapToGrid w:val="0"/>
        <w:spacing w:beforeLines="100" w:before="360" w:afterLines="50" w:after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 w:rsidRPr="00782B0A">
        <w:rPr>
          <w:rFonts w:ascii="標楷體" w:eastAsia="標楷體" w:hAnsi="標楷體" w:hint="eastAsia"/>
          <w:sz w:val="28"/>
          <w:szCs w:val="24"/>
        </w:rPr>
        <w:t>繼續閱讀同一版面的〈</w:t>
      </w:r>
      <w:r w:rsidR="00782B0A" w:rsidRPr="00782B0A">
        <w:rPr>
          <w:rFonts w:ascii="標楷體" w:eastAsia="標楷體" w:hAnsi="標楷體"/>
          <w:sz w:val="28"/>
          <w:szCs w:val="24"/>
        </w:rPr>
        <w:t>受明星影響，南韓飲食障礙病例增</w:t>
      </w:r>
      <w:r w:rsidRPr="00782B0A">
        <w:rPr>
          <w:rFonts w:ascii="標楷體" w:eastAsia="標楷體" w:hAnsi="標楷體" w:hint="eastAsia"/>
          <w:sz w:val="28"/>
          <w:szCs w:val="24"/>
        </w:rPr>
        <w:t>〉</w:t>
      </w:r>
      <w:r w:rsidR="00782B0A">
        <w:rPr>
          <w:rFonts w:ascii="標楷體" w:eastAsia="標楷體" w:hAnsi="標楷體" w:hint="eastAsia"/>
          <w:sz w:val="28"/>
          <w:szCs w:val="24"/>
        </w:rPr>
        <w:t>，找一找，</w:t>
      </w:r>
      <w:r w:rsidR="00095294">
        <w:rPr>
          <w:rFonts w:ascii="標楷體" w:eastAsia="標楷體" w:hAnsi="標楷體" w:hint="eastAsia"/>
          <w:sz w:val="28"/>
          <w:szCs w:val="24"/>
        </w:rPr>
        <w:t>為什麼</w:t>
      </w:r>
      <w:r w:rsidR="00782B0A">
        <w:rPr>
          <w:rFonts w:ascii="標楷體" w:eastAsia="標楷體" w:hAnsi="標楷體" w:hint="eastAsia"/>
          <w:sz w:val="28"/>
          <w:szCs w:val="24"/>
        </w:rPr>
        <w:t>南韓民眾米食習慣改變</w:t>
      </w:r>
      <w:r w:rsidR="00095294">
        <w:rPr>
          <w:rFonts w:ascii="標楷體" w:eastAsia="標楷體" w:hAnsi="標楷體" w:hint="eastAsia"/>
          <w:sz w:val="28"/>
          <w:szCs w:val="24"/>
        </w:rPr>
        <w:t>，與韓流明星有關</w:t>
      </w:r>
      <w:r w:rsidR="00B5106F" w:rsidRPr="00782B0A">
        <w:rPr>
          <w:rFonts w:ascii="標楷體" w:eastAsia="標楷體" w:hAnsi="標楷體" w:hint="eastAsia"/>
          <w:sz w:val="28"/>
          <w:szCs w:val="24"/>
        </w:rPr>
        <w:t xml:space="preserve">？ </w:t>
      </w:r>
    </w:p>
    <w:p w14:paraId="6769C2C2" w14:textId="759C9803" w:rsidR="00095294" w:rsidRDefault="00095294" w:rsidP="007224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36768" behindDoc="1" locked="0" layoutInCell="1" allowOverlap="1" wp14:anchorId="39AD83F0" wp14:editId="5BEB9CC9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6363970" cy="1513840"/>
            <wp:effectExtent l="0" t="0" r="17780" b="0"/>
            <wp:wrapTight wrapText="bothSides">
              <wp:wrapPolygon edited="0">
                <wp:start x="1746" y="272"/>
                <wp:lineTo x="1358" y="815"/>
                <wp:lineTo x="259" y="4077"/>
                <wp:lineTo x="259" y="5164"/>
                <wp:lineTo x="0" y="7611"/>
                <wp:lineTo x="0" y="14134"/>
                <wp:lineTo x="582" y="18211"/>
                <wp:lineTo x="647" y="18483"/>
                <wp:lineTo x="1616" y="20658"/>
                <wp:lineTo x="1681" y="21201"/>
                <wp:lineTo x="19915" y="21201"/>
                <wp:lineTo x="19979" y="20658"/>
                <wp:lineTo x="20949" y="18211"/>
                <wp:lineTo x="21014" y="18211"/>
                <wp:lineTo x="21596" y="14134"/>
                <wp:lineTo x="21596" y="7067"/>
                <wp:lineTo x="21337" y="5164"/>
                <wp:lineTo x="21337" y="4077"/>
                <wp:lineTo x="20238" y="815"/>
                <wp:lineTo x="19850" y="272"/>
                <wp:lineTo x="1746" y="272"/>
              </wp:wrapPolygon>
            </wp:wrapTight>
            <wp:docPr id="1739038699" name="資料庫圖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70538" w14:textId="77777777" w:rsidR="00095294" w:rsidRDefault="00095294" w:rsidP="007224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7D79DE4" w14:textId="5A9BF674" w:rsidR="00891770" w:rsidRPr="00891770" w:rsidRDefault="00891770" w:rsidP="0089177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91770">
        <w:rPr>
          <w:rFonts w:ascii="標楷體" w:eastAsia="標楷體" w:hAnsi="標楷體"/>
          <w:sz w:val="28"/>
          <w:szCs w:val="24"/>
        </w:rPr>
        <w:t>比較這兩篇報導，</w:t>
      </w:r>
      <w:r>
        <w:rPr>
          <w:rFonts w:ascii="標楷體" w:eastAsia="標楷體" w:hAnsi="標楷體" w:hint="eastAsia"/>
          <w:sz w:val="28"/>
          <w:szCs w:val="24"/>
        </w:rPr>
        <w:t>關於</w:t>
      </w:r>
      <w:r w:rsidRPr="00891770">
        <w:rPr>
          <w:rFonts w:ascii="標楷體" w:eastAsia="標楷體" w:hAnsi="標楷體"/>
          <w:sz w:val="28"/>
          <w:szCs w:val="24"/>
        </w:rPr>
        <w:t>「飲食改變」現象，有什麼相似</w:t>
      </w:r>
      <w:r w:rsidR="00CD2733">
        <w:rPr>
          <w:rFonts w:ascii="標楷體" w:eastAsia="標楷體" w:hAnsi="標楷體" w:hint="eastAsia"/>
          <w:sz w:val="28"/>
          <w:szCs w:val="24"/>
        </w:rPr>
        <w:t>的</w:t>
      </w:r>
      <w:r w:rsidRPr="00891770">
        <w:rPr>
          <w:rFonts w:ascii="標楷體" w:eastAsia="標楷體" w:hAnsi="標楷體"/>
          <w:sz w:val="28"/>
          <w:szCs w:val="24"/>
        </w:rPr>
        <w:t>地方</w:t>
      </w:r>
      <w:r>
        <w:rPr>
          <w:rFonts w:ascii="標楷體" w:eastAsia="標楷體" w:hAnsi="標楷體" w:hint="eastAsia"/>
          <w:sz w:val="28"/>
          <w:szCs w:val="24"/>
        </w:rPr>
        <w:t>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3386"/>
      </w:tblGrid>
      <w:tr w:rsidR="0067292B" w14:paraId="0A893A26" w14:textId="77777777" w:rsidTr="000F7E09">
        <w:trPr>
          <w:trHeight w:val="673"/>
        </w:trPr>
        <w:tc>
          <w:tcPr>
            <w:tcW w:w="10469" w:type="dxa"/>
            <w:gridSpan w:val="2"/>
            <w:shd w:val="clear" w:color="auto" w:fill="F2F2F2" w:themeFill="background1" w:themeFillShade="F2"/>
          </w:tcPr>
          <w:p w14:paraId="47510713" w14:textId="4F79FFE0" w:rsidR="0067292B" w:rsidRPr="0067292B" w:rsidRDefault="0067292B" w:rsidP="000F7E09">
            <w:pPr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【歸納相似的地方】</w:t>
            </w:r>
          </w:p>
        </w:tc>
      </w:tr>
      <w:tr w:rsidR="0067292B" w14:paraId="7EA1B1EA" w14:textId="77777777" w:rsidTr="000F7E09">
        <w:tc>
          <w:tcPr>
            <w:tcW w:w="7083" w:type="dxa"/>
          </w:tcPr>
          <w:p w14:paraId="6DC92CBA" w14:textId="0A7C6C25" w:rsidR="0067292B" w:rsidRPr="0067292B" w:rsidRDefault="0067292B" w:rsidP="0067292B">
            <w:pPr>
              <w:pStyle w:val="a3"/>
              <w:numPr>
                <w:ilvl w:val="0"/>
                <w:numId w:val="3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67292B">
              <w:rPr>
                <w:rFonts w:ascii="標楷體" w:eastAsia="標楷體" w:hAnsi="標楷體"/>
                <w:sz w:val="28"/>
                <w:szCs w:val="24"/>
              </w:rPr>
              <w:t>第一篇提到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受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西方飲食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、物價上漲等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影響，第二篇則是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受到韓流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明星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的影響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。</w:t>
            </w:r>
          </w:p>
        </w:tc>
        <w:tc>
          <w:tcPr>
            <w:tcW w:w="3386" w:type="dxa"/>
          </w:tcPr>
          <w:p w14:paraId="7AC8A653" w14:textId="67AFE5C8" w:rsidR="0067292B" w:rsidRPr="000F7E09" w:rsidRDefault="0067292B" w:rsidP="0067292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360F9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歸納：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>都提到</w:t>
            </w:r>
            <w:r w:rsidRPr="000F7E09">
              <w:rPr>
                <w:rFonts w:ascii="標楷體" w:eastAsia="標楷體" w:hAnsi="標楷體"/>
                <w:sz w:val="28"/>
                <w:szCs w:val="24"/>
              </w:rPr>
              <w:t>受到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0F7E09">
              <w:rPr>
                <w:rFonts w:ascii="標楷體" w:eastAsia="標楷體" w:hAnsi="標楷體"/>
                <w:color w:val="FF0000"/>
                <w:sz w:val="28"/>
                <w:szCs w:val="24"/>
              </w:rPr>
              <w:t>外力</w:t>
            </w:r>
            <w:r w:rsidRPr="000F7E0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Pr="000F7E09">
              <w:rPr>
                <w:rFonts w:ascii="標楷體" w:eastAsia="標楷體" w:hAnsi="標楷體"/>
                <w:sz w:val="28"/>
                <w:szCs w:val="24"/>
              </w:rPr>
              <w:t>影響：</w:t>
            </w:r>
          </w:p>
        </w:tc>
      </w:tr>
      <w:tr w:rsidR="0067292B" w14:paraId="168454AF" w14:textId="77777777" w:rsidTr="000F7E09">
        <w:tc>
          <w:tcPr>
            <w:tcW w:w="7083" w:type="dxa"/>
          </w:tcPr>
          <w:p w14:paraId="1F5DAEA3" w14:textId="3CFFD279" w:rsidR="0067292B" w:rsidRPr="0067292B" w:rsidRDefault="0067292B" w:rsidP="0067292B">
            <w:pPr>
              <w:pStyle w:val="a3"/>
              <w:numPr>
                <w:ilvl w:val="0"/>
                <w:numId w:val="3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67292B">
              <w:rPr>
                <w:rFonts w:ascii="標楷體" w:eastAsia="標楷體" w:hAnsi="標楷體"/>
                <w:sz w:val="28"/>
                <w:szCs w:val="24"/>
              </w:rPr>
              <w:t>第一篇說年輕人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改多吃蔬菜和蛋白質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，第二篇提到年輕人模仿明星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身材而節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食。</w:t>
            </w:r>
          </w:p>
        </w:tc>
        <w:tc>
          <w:tcPr>
            <w:tcW w:w="3386" w:type="dxa"/>
          </w:tcPr>
          <w:p w14:paraId="68015770" w14:textId="4D1491C2" w:rsidR="0067292B" w:rsidRPr="000F7E09" w:rsidRDefault="0067292B" w:rsidP="0067292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360F9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歸納：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 xml:space="preserve">都提到這個改變主要族群是（ </w:t>
            </w:r>
            <w:r w:rsidRPr="000F7E09">
              <w:rPr>
                <w:rFonts w:ascii="標楷體" w:eastAsia="標楷體" w:hAnsi="標楷體"/>
                <w:color w:val="FF0000"/>
                <w:sz w:val="28"/>
                <w:szCs w:val="24"/>
              </w:rPr>
              <w:t>年輕人</w:t>
            </w:r>
            <w:r w:rsidRPr="000F7E0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0F7E09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67292B" w14:paraId="2DA4E8D9" w14:textId="77777777" w:rsidTr="000F7E09">
        <w:tc>
          <w:tcPr>
            <w:tcW w:w="7083" w:type="dxa"/>
          </w:tcPr>
          <w:p w14:paraId="6B0FF9BB" w14:textId="2D472C75" w:rsidR="0067292B" w:rsidRPr="0067292B" w:rsidRDefault="0067292B" w:rsidP="0067292B">
            <w:pPr>
              <w:pStyle w:val="a3"/>
              <w:numPr>
                <w:ilvl w:val="0"/>
                <w:numId w:val="3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第一篇說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傳統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米飯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飲食正在被取代，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小吃店倒閉；第二篇說</w:t>
            </w:r>
            <w:r w:rsidR="000F7E09">
              <w:rPr>
                <w:rFonts w:ascii="標楷體" w:eastAsia="標楷體" w:hAnsi="標楷體" w:hint="eastAsia"/>
                <w:sz w:val="28"/>
                <w:szCs w:val="24"/>
              </w:rPr>
              <w:t>民眾不太強調均衡飲食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，健康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出</w:t>
            </w:r>
            <w:r w:rsidRPr="0067292B">
              <w:rPr>
                <w:rFonts w:ascii="標楷體" w:eastAsia="標楷體" w:hAnsi="標楷體"/>
                <w:sz w:val="28"/>
                <w:szCs w:val="24"/>
              </w:rPr>
              <w:t>問題。</w:t>
            </w:r>
          </w:p>
        </w:tc>
        <w:tc>
          <w:tcPr>
            <w:tcW w:w="3386" w:type="dxa"/>
          </w:tcPr>
          <w:p w14:paraId="5EEC6328" w14:textId="0C43BBC4" w:rsidR="0067292B" w:rsidRPr="000F7E09" w:rsidRDefault="000F7E09" w:rsidP="0067292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360F9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歸納：</w:t>
            </w:r>
            <w:r w:rsidRPr="00B8023B">
              <w:rPr>
                <w:rFonts w:ascii="標楷體" w:eastAsia="標楷體" w:hAnsi="標楷體" w:hint="eastAsia"/>
                <w:sz w:val="28"/>
                <w:szCs w:val="24"/>
              </w:rPr>
              <w:t xml:space="preserve">都提到（ </w:t>
            </w:r>
            <w:r w:rsidR="0067292B" w:rsidRPr="000F7E09">
              <w:rPr>
                <w:rFonts w:ascii="標楷體" w:eastAsia="標楷體" w:hAnsi="標楷體"/>
                <w:color w:val="FF0000"/>
                <w:sz w:val="28"/>
                <w:szCs w:val="24"/>
              </w:rPr>
              <w:t>傳統</w:t>
            </w:r>
            <w:r w:rsidRPr="000F7E0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受到</w:t>
            </w:r>
            <w:r w:rsidR="0067292B" w:rsidRPr="000F7E09">
              <w:rPr>
                <w:rFonts w:ascii="標楷體" w:eastAsia="標楷體" w:hAnsi="標楷體"/>
                <w:color w:val="FF0000"/>
                <w:sz w:val="28"/>
                <w:szCs w:val="24"/>
              </w:rPr>
              <w:t>衝擊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8023B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</w:tbl>
    <w:p w14:paraId="28A6B896" w14:textId="77777777" w:rsidR="00891770" w:rsidRDefault="00891770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8E586CB" w14:textId="0F2A1609" w:rsidR="00187D33" w:rsidRDefault="00B5106F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3E1BE0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360F91">
        <w:rPr>
          <w:rFonts w:asciiTheme="majorEastAsia" w:eastAsiaTheme="majorEastAsia" w:hAnsiTheme="majorEastAsia" w:hint="eastAsia"/>
          <w:kern w:val="0"/>
          <w:sz w:val="22"/>
          <w:szCs w:val="20"/>
        </w:rPr>
        <w:t>再多讀一篇，</w:t>
      </w:r>
      <w:r w:rsidR="00CD2733">
        <w:rPr>
          <w:rFonts w:asciiTheme="majorEastAsia" w:eastAsiaTheme="majorEastAsia" w:hAnsiTheme="majorEastAsia" w:hint="eastAsia"/>
          <w:kern w:val="0"/>
          <w:sz w:val="22"/>
          <w:szCs w:val="20"/>
        </w:rPr>
        <w:t>關於飲食改變的現象，歸納</w:t>
      </w:r>
      <w:r w:rsidR="00360F91">
        <w:rPr>
          <w:rFonts w:asciiTheme="majorEastAsia" w:eastAsiaTheme="majorEastAsia" w:hAnsiTheme="majorEastAsia" w:hint="eastAsia"/>
          <w:kern w:val="0"/>
          <w:sz w:val="22"/>
          <w:szCs w:val="20"/>
        </w:rPr>
        <w:t>兩篇</w:t>
      </w:r>
      <w:r w:rsidR="00CD2733">
        <w:rPr>
          <w:rFonts w:asciiTheme="majorEastAsia" w:eastAsiaTheme="majorEastAsia" w:hAnsiTheme="majorEastAsia" w:hint="eastAsia"/>
          <w:kern w:val="0"/>
          <w:sz w:val="22"/>
          <w:szCs w:val="20"/>
        </w:rPr>
        <w:t>相似的地方</w:t>
      </w:r>
      <w:r w:rsidRPr="003E1BE0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4E80916A" w14:textId="4FB3DC32" w:rsidR="00476E14" w:rsidRDefault="00C812E3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6" w:name="_Hlk192445817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476E14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4F5154">
        <w:rPr>
          <w:rFonts w:ascii="標楷體" w:eastAsia="標楷體" w:hAnsi="標楷體" w:hint="eastAsia"/>
          <w:b/>
          <w:bCs/>
          <w:sz w:val="28"/>
          <w:szCs w:val="24"/>
        </w:rPr>
        <w:t>米</w:t>
      </w:r>
      <w:r w:rsidR="000C27EB">
        <w:rPr>
          <w:rFonts w:ascii="標楷體" w:eastAsia="標楷體" w:hAnsi="標楷體" w:hint="eastAsia"/>
          <w:b/>
          <w:bCs/>
          <w:sz w:val="28"/>
          <w:szCs w:val="24"/>
        </w:rPr>
        <w:t>食</w:t>
      </w:r>
      <w:r w:rsidR="004F5154">
        <w:rPr>
          <w:rFonts w:ascii="標楷體" w:eastAsia="標楷體" w:hAnsi="標楷體" w:hint="eastAsia"/>
          <w:b/>
          <w:bCs/>
          <w:sz w:val="28"/>
          <w:szCs w:val="24"/>
        </w:rPr>
        <w:t>健康</w:t>
      </w:r>
      <w:r w:rsidR="000C27EB">
        <w:rPr>
          <w:rFonts w:ascii="標楷體" w:eastAsia="標楷體" w:hAnsi="標楷體" w:hint="eastAsia"/>
          <w:b/>
          <w:bCs/>
          <w:sz w:val="28"/>
          <w:szCs w:val="24"/>
        </w:rPr>
        <w:t>大使</w:t>
      </w:r>
    </w:p>
    <w:p w14:paraId="2ED57DB6" w14:textId="6F0EE4CC" w:rsidR="004F5154" w:rsidRDefault="000C27EB" w:rsidP="000C27E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 xml:space="preserve">    </w:t>
      </w:r>
      <w:r w:rsidRPr="000C27EB">
        <w:rPr>
          <w:rFonts w:ascii="標楷體" w:eastAsia="標楷體" w:hAnsi="標楷體" w:hint="eastAsia"/>
          <w:bCs/>
          <w:sz w:val="28"/>
          <w:szCs w:val="24"/>
        </w:rPr>
        <w:t>臺灣也是以米為主食，南韓的現象或許也能對我們有所借鏡</w:t>
      </w:r>
      <w:r w:rsidRPr="000C27EB">
        <w:rPr>
          <w:rFonts w:ascii="標楷體" w:eastAsia="標楷體" w:hAnsi="標楷體"/>
          <w:bCs/>
          <w:sz w:val="28"/>
          <w:szCs w:val="24"/>
        </w:rPr>
        <w:t>。</w:t>
      </w:r>
    </w:p>
    <w:p w14:paraId="50688933" w14:textId="117B08F1" w:rsidR="00135026" w:rsidRDefault="00115157" w:rsidP="00135026">
      <w:pPr>
        <w:pStyle w:val="a3"/>
        <w:numPr>
          <w:ilvl w:val="0"/>
          <w:numId w:val="35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r w:rsidRPr="00135026">
        <w:rPr>
          <w:rFonts w:ascii="標楷體" w:eastAsia="標楷體" w:hAnsi="標楷體" w:hint="eastAsia"/>
          <w:bCs/>
          <w:sz w:val="28"/>
          <w:szCs w:val="24"/>
        </w:rPr>
        <w:t>你的身邊有</w:t>
      </w:r>
      <w:r w:rsidR="00985ECE">
        <w:rPr>
          <w:rFonts w:ascii="標楷體" w:eastAsia="標楷體" w:hAnsi="標楷體" w:hint="eastAsia"/>
          <w:bCs/>
          <w:sz w:val="28"/>
          <w:szCs w:val="24"/>
        </w:rPr>
        <w:t>發現</w:t>
      </w:r>
      <w:r w:rsidRPr="00135026">
        <w:rPr>
          <w:rFonts w:ascii="標楷體" w:eastAsia="標楷體" w:hAnsi="標楷體" w:hint="eastAsia"/>
          <w:bCs/>
          <w:sz w:val="28"/>
          <w:szCs w:val="24"/>
        </w:rPr>
        <w:t>和南韓類似的現象嗎？</w:t>
      </w:r>
      <w:r w:rsidR="00135026" w:rsidRPr="00135026">
        <w:rPr>
          <w:rFonts w:ascii="標楷體" w:eastAsia="標楷體" w:hAnsi="標楷體" w:hint="eastAsia"/>
          <w:bCs/>
          <w:sz w:val="28"/>
          <w:szCs w:val="24"/>
        </w:rPr>
        <w:t>如果有，是什麼現象？</w:t>
      </w:r>
    </w:p>
    <w:p w14:paraId="7A416A27" w14:textId="25EE429C" w:rsidR="00135026" w:rsidRPr="00135026" w:rsidRDefault="00135026" w:rsidP="0013502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  <w:r w:rsidRPr="00135026">
        <w:rPr>
          <w:rFonts w:ascii="標楷體" w:eastAsia="標楷體" w:hAnsi="標楷體" w:hint="eastAsia"/>
          <w:bCs/>
          <w:color w:val="FF0000"/>
          <w:sz w:val="28"/>
          <w:szCs w:val="24"/>
        </w:rPr>
        <w:t>(略)</w:t>
      </w:r>
    </w:p>
    <w:p w14:paraId="4A7D8D58" w14:textId="77777777" w:rsidR="00135026" w:rsidRPr="00135026" w:rsidRDefault="00135026" w:rsidP="0013502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Cs/>
          <w:sz w:val="28"/>
          <w:szCs w:val="24"/>
        </w:rPr>
      </w:pPr>
    </w:p>
    <w:p w14:paraId="3BDFE8D0" w14:textId="4DA4468E" w:rsidR="004F5154" w:rsidRPr="00135026" w:rsidRDefault="004F5154" w:rsidP="00135026">
      <w:pPr>
        <w:pStyle w:val="a3"/>
        <w:numPr>
          <w:ilvl w:val="0"/>
          <w:numId w:val="35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r w:rsidRPr="00135026">
        <w:rPr>
          <w:rFonts w:ascii="標楷體" w:eastAsia="標楷體" w:hAnsi="標楷體"/>
          <w:sz w:val="28"/>
          <w:szCs w:val="24"/>
        </w:rPr>
        <w:t>根據兩篇報導的啟發，</w:t>
      </w:r>
      <w:r w:rsidRPr="00135026">
        <w:rPr>
          <w:rFonts w:ascii="標楷體" w:eastAsia="標楷體" w:hAnsi="標楷體" w:hint="eastAsia"/>
          <w:sz w:val="28"/>
          <w:szCs w:val="24"/>
        </w:rPr>
        <w:t>任選以下一個情境，</w:t>
      </w:r>
      <w:r w:rsidRPr="00135026">
        <w:rPr>
          <w:rFonts w:ascii="標楷體" w:eastAsia="標楷體" w:hAnsi="標楷體"/>
          <w:sz w:val="28"/>
          <w:szCs w:val="24"/>
        </w:rPr>
        <w:t>設計</w:t>
      </w:r>
      <w:r w:rsidRPr="00135026">
        <w:rPr>
          <w:rFonts w:ascii="標楷體" w:eastAsia="標楷體" w:hAnsi="標楷體" w:hint="eastAsia"/>
          <w:sz w:val="28"/>
          <w:szCs w:val="24"/>
        </w:rPr>
        <w:t>文宣。</w:t>
      </w:r>
    </w:p>
    <w:p w14:paraId="25324DF9" w14:textId="4F33ACC1" w:rsidR="000C27EB" w:rsidRDefault="004F5154" w:rsidP="00135026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情境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：年輕人飲食越來越西化，請宣導</w:t>
      </w:r>
      <w:r w:rsidR="000C27EB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米食</w:t>
      </w:r>
      <w:r w:rsidR="000C27EB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的價值。</w:t>
      </w:r>
    </w:p>
    <w:p w14:paraId="1CC5EC73" w14:textId="3B340B47" w:rsidR="004F5154" w:rsidRDefault="00135026" w:rsidP="00135026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818EBC9" wp14:editId="318AF8F5">
                <wp:simplePos x="0" y="0"/>
                <wp:positionH relativeFrom="column">
                  <wp:posOffset>69494</wp:posOffset>
                </wp:positionH>
                <wp:positionV relativeFrom="paragraph">
                  <wp:posOffset>384378</wp:posOffset>
                </wp:positionV>
                <wp:extent cx="6466205" cy="5376545"/>
                <wp:effectExtent l="0" t="0" r="48895" b="14605"/>
                <wp:wrapNone/>
                <wp:docPr id="1431131618" name="矩形: 摺角紙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205" cy="5376545"/>
                        </a:xfrm>
                        <a:prstGeom prst="foldedCorner">
                          <a:avLst>
                            <a:gd name="adj" fmla="val 105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DA4A6" w14:textId="77777777" w:rsidR="00135026" w:rsidRPr="00135026" w:rsidRDefault="00135026" w:rsidP="00135026">
                            <w:pPr>
                              <w:tabs>
                                <w:tab w:val="center" w:pos="4819"/>
                                <w:tab w:val="left" w:pos="5506"/>
                                <w:tab w:val="left" w:pos="6196"/>
                              </w:tabs>
                              <w:kinsoku w:val="0"/>
                              <w:snapToGrid w:val="0"/>
                              <w:spacing w:afterLines="100" w:after="360" w:line="300" w:lineRule="auto"/>
                              <w:contextualSpacing/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135026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(略)</w:t>
                            </w:r>
                          </w:p>
                          <w:p w14:paraId="429D8F30" w14:textId="77777777" w:rsidR="00135026" w:rsidRDefault="00135026" w:rsidP="001350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EBC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15" o:spid="_x0000_s1034" type="#_x0000_t65" style="position:absolute;left:0;text-align:left;margin-left:5.45pt;margin-top:30.25pt;width:509.15pt;height:423.3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" adj="19322" fillcolor="white [3201]" strokecolor="#70ad47 [3209]" strokeweight="1pt">
                <v:stroke joinstyle="miter"/>
                <v:textbox>
                  <w:txbxContent>
                    <w:p w14:paraId="3B7DA4A6" w14:textId="77777777" w:rsidR="00135026" w:rsidRPr="00135026" w:rsidRDefault="00135026" w:rsidP="00135026">
                      <w:pPr>
                        <w:tabs>
                          <w:tab w:val="center" w:pos="4819"/>
                          <w:tab w:val="left" w:pos="5506"/>
                          <w:tab w:val="left" w:pos="6196"/>
                        </w:tabs>
                        <w:kinsoku w:val="0"/>
                        <w:snapToGrid w:val="0"/>
                        <w:spacing w:afterLines="100" w:after="360" w:line="300" w:lineRule="auto"/>
                        <w:contextualSpacing/>
                        <w:rPr>
                          <w:rFonts w:ascii="標楷體" w:eastAsia="標楷體" w:hAnsi="標楷體"/>
                          <w:bCs/>
                          <w:color w:val="FF0000"/>
                          <w:sz w:val="28"/>
                          <w:szCs w:val="24"/>
                        </w:rPr>
                      </w:pPr>
                      <w:r w:rsidRPr="00135026">
                        <w:rPr>
                          <w:rFonts w:ascii="標楷體" w:eastAsia="標楷體" w:hAnsi="標楷體" w:hint="eastAsia"/>
                          <w:bCs/>
                          <w:color w:val="FF0000"/>
                          <w:sz w:val="28"/>
                          <w:szCs w:val="24"/>
                        </w:rPr>
                        <w:t>(略)</w:t>
                      </w:r>
                    </w:p>
                    <w:p w14:paraId="429D8F30" w14:textId="77777777" w:rsidR="00135026" w:rsidRDefault="00135026" w:rsidP="001350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5154">
        <w:rPr>
          <w:rFonts w:ascii="標楷體" w:eastAsia="標楷體" w:hAnsi="標楷體" w:hint="eastAsia"/>
          <w:sz w:val="28"/>
          <w:szCs w:val="24"/>
        </w:rPr>
        <w:t>情境二：年輕人模仿明星</w:t>
      </w:r>
      <w:r w:rsidR="00985ECE">
        <w:rPr>
          <w:rFonts w:ascii="標楷體" w:eastAsia="標楷體" w:hAnsi="標楷體" w:hint="eastAsia"/>
          <w:sz w:val="28"/>
          <w:szCs w:val="24"/>
        </w:rPr>
        <w:t>身材</w:t>
      </w:r>
      <w:r w:rsidR="004F5154">
        <w:rPr>
          <w:rFonts w:ascii="標楷體" w:eastAsia="標楷體" w:hAnsi="標楷體" w:hint="eastAsia"/>
          <w:sz w:val="28"/>
          <w:szCs w:val="24"/>
        </w:rPr>
        <w:t>，健康出問題，請宣導「美麗」</w:t>
      </w:r>
      <w:r w:rsidR="00985ECE">
        <w:rPr>
          <w:rFonts w:ascii="標楷體" w:eastAsia="標楷體" w:hAnsi="標楷體" w:hint="eastAsia"/>
          <w:sz w:val="28"/>
          <w:szCs w:val="24"/>
        </w:rPr>
        <w:t>真正</w:t>
      </w:r>
      <w:r w:rsidR="004F5154">
        <w:rPr>
          <w:rFonts w:ascii="標楷體" w:eastAsia="標楷體" w:hAnsi="標楷體" w:hint="eastAsia"/>
          <w:sz w:val="28"/>
          <w:szCs w:val="24"/>
        </w:rPr>
        <w:t>的意義。</w:t>
      </w:r>
    </w:p>
    <w:p w14:paraId="7DB6053A" w14:textId="7711993B" w:rsidR="004F5154" w:rsidRDefault="004F5154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135026">
        <w:rPr>
          <w:rFonts w:ascii="標楷體" w:eastAsia="標楷體" w:hAnsi="標楷體" w:hint="eastAsia"/>
          <w:sz w:val="28"/>
          <w:szCs w:val="24"/>
        </w:rPr>
        <w:t>情境</w:t>
      </w:r>
      <w:proofErr w:type="gramStart"/>
      <w:r w:rsidRPr="00135026"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 w:rsidRPr="00135026">
        <w:rPr>
          <w:rFonts w:ascii="標楷體" w:eastAsia="標楷體" w:hAnsi="標楷體" w:hint="eastAsia"/>
          <w:sz w:val="28"/>
          <w:szCs w:val="24"/>
        </w:rPr>
        <w:t>：</w:t>
      </w:r>
    </w:p>
    <w:p w14:paraId="25331A82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12A4A391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5E1F2AE0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1F141439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3E9E15B6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78BC0023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3D0B15D8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76A32D89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1E68E8BF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081115CE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0DE25CFB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1CF930CF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03E1934F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5CB23F46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4C90281D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637A6425" w14:textId="77777777" w:rsid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41123569" w14:textId="77777777" w:rsidR="00135026" w:rsidRPr="00135026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6B6A0215" w14:textId="59E521E0" w:rsidR="00A66DD2" w:rsidRPr="00B5106F" w:rsidRDefault="00476E14" w:rsidP="00476E14">
      <w:pPr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985ECE" w:rsidRPr="00985ECE">
        <w:rPr>
          <w:rFonts w:asciiTheme="majorEastAsia" w:eastAsiaTheme="majorEastAsia" w:hAnsiTheme="majorEastAsia"/>
          <w:kern w:val="0"/>
          <w:sz w:val="22"/>
          <w:szCs w:val="20"/>
        </w:rPr>
        <w:t>將</w:t>
      </w:r>
      <w:r w:rsidR="00985ECE">
        <w:rPr>
          <w:rFonts w:asciiTheme="majorEastAsia" w:eastAsiaTheme="majorEastAsia" w:hAnsiTheme="majorEastAsia" w:hint="eastAsia"/>
          <w:kern w:val="0"/>
          <w:sz w:val="22"/>
          <w:szCs w:val="20"/>
        </w:rPr>
        <w:t>閱讀</w:t>
      </w:r>
      <w:r w:rsidR="00985ECE" w:rsidRPr="00985ECE">
        <w:rPr>
          <w:rFonts w:asciiTheme="majorEastAsia" w:eastAsiaTheme="majorEastAsia" w:hAnsiTheme="majorEastAsia"/>
          <w:kern w:val="0"/>
          <w:sz w:val="22"/>
          <w:szCs w:val="20"/>
        </w:rPr>
        <w:t>理解與分析</w:t>
      </w:r>
      <w:r w:rsidR="00985ECE">
        <w:rPr>
          <w:rFonts w:asciiTheme="majorEastAsia" w:eastAsiaTheme="majorEastAsia" w:hAnsiTheme="majorEastAsia" w:hint="eastAsia"/>
          <w:kern w:val="0"/>
          <w:sz w:val="22"/>
          <w:szCs w:val="20"/>
        </w:rPr>
        <w:t>，結合生活周邊觀察，</w:t>
      </w:r>
      <w:r w:rsidR="00985ECE" w:rsidRPr="00985ECE">
        <w:rPr>
          <w:rFonts w:asciiTheme="majorEastAsia" w:eastAsiaTheme="majorEastAsia" w:hAnsiTheme="majorEastAsia"/>
          <w:kern w:val="0"/>
          <w:sz w:val="22"/>
          <w:szCs w:val="20"/>
        </w:rPr>
        <w:t>轉化為</w:t>
      </w:r>
      <w:r w:rsidR="00985ECE">
        <w:rPr>
          <w:rFonts w:asciiTheme="majorEastAsia" w:eastAsiaTheme="majorEastAsia" w:hAnsiTheme="majorEastAsia" w:hint="eastAsia"/>
          <w:kern w:val="0"/>
          <w:sz w:val="22"/>
          <w:szCs w:val="20"/>
        </w:rPr>
        <w:t>文宣創意。</w:t>
      </w:r>
      <w:bookmarkEnd w:id="6"/>
    </w:p>
    <w:sectPr w:rsidR="00A66DD2" w:rsidRPr="00B5106F" w:rsidSect="000C3D9C">
      <w:headerReference w:type="default" r:id="rId16"/>
      <w:footerReference w:type="default" r:id="rId17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B48C" w14:textId="77777777" w:rsidR="004460B1" w:rsidRDefault="004460B1" w:rsidP="00E574C4">
      <w:r>
        <w:separator/>
      </w:r>
    </w:p>
  </w:endnote>
  <w:endnote w:type="continuationSeparator" w:id="0">
    <w:p w14:paraId="13E86149" w14:textId="77777777" w:rsidR="004460B1" w:rsidRDefault="004460B1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39FE" w14:textId="77777777" w:rsidR="004460B1" w:rsidRDefault="004460B1" w:rsidP="00E574C4">
      <w:r>
        <w:separator/>
      </w:r>
    </w:p>
  </w:footnote>
  <w:footnote w:type="continuationSeparator" w:id="0">
    <w:p w14:paraId="4E0D1CCC" w14:textId="77777777" w:rsidR="004460B1" w:rsidRDefault="004460B1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2E8A"/>
    <w:multiLevelType w:val="hybridMultilevel"/>
    <w:tmpl w:val="4ADAFEB6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4A35D6"/>
    <w:multiLevelType w:val="hybridMultilevel"/>
    <w:tmpl w:val="0A7A3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A6990"/>
    <w:multiLevelType w:val="hybridMultilevel"/>
    <w:tmpl w:val="D3C25D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342046"/>
    <w:multiLevelType w:val="multilevel"/>
    <w:tmpl w:val="870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2" w15:restartNumberingAfterBreak="0">
    <w:nsid w:val="204364B2"/>
    <w:multiLevelType w:val="hybridMultilevel"/>
    <w:tmpl w:val="929C07C2"/>
    <w:lvl w:ilvl="0" w:tplc="862CC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24D53525"/>
    <w:multiLevelType w:val="multilevel"/>
    <w:tmpl w:val="00F8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D37F59"/>
    <w:multiLevelType w:val="multilevel"/>
    <w:tmpl w:val="85D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372CA8"/>
    <w:multiLevelType w:val="multilevel"/>
    <w:tmpl w:val="C68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827D08"/>
    <w:multiLevelType w:val="hybridMultilevel"/>
    <w:tmpl w:val="E15C3ACE"/>
    <w:lvl w:ilvl="0" w:tplc="DAE66848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3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4" w15:restartNumberingAfterBreak="0">
    <w:nsid w:val="38025851"/>
    <w:multiLevelType w:val="hybridMultilevel"/>
    <w:tmpl w:val="906AAB7A"/>
    <w:lvl w:ilvl="0" w:tplc="BAB657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2D4514"/>
    <w:multiLevelType w:val="multilevel"/>
    <w:tmpl w:val="86B4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 w15:restartNumberingAfterBreak="0">
    <w:nsid w:val="3C4A26EF"/>
    <w:multiLevelType w:val="hybridMultilevel"/>
    <w:tmpl w:val="D6C4AB52"/>
    <w:lvl w:ilvl="0" w:tplc="12E415B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20D03"/>
    <w:multiLevelType w:val="hybridMultilevel"/>
    <w:tmpl w:val="A3A46224"/>
    <w:lvl w:ilvl="0" w:tplc="2D3E1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5B9C3C17"/>
    <w:multiLevelType w:val="hybridMultilevel"/>
    <w:tmpl w:val="E0ACA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6545472C"/>
    <w:multiLevelType w:val="hybridMultilevel"/>
    <w:tmpl w:val="AE4E5150"/>
    <w:lvl w:ilvl="0" w:tplc="63CC12F6">
      <w:numFmt w:val="bullet"/>
      <w:lvlText w:val=""/>
      <w:lvlJc w:val="left"/>
      <w:pPr>
        <w:ind w:left="560" w:hanging="5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6B56E41"/>
    <w:multiLevelType w:val="hybridMultilevel"/>
    <w:tmpl w:val="1D5A7E36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5" w15:restartNumberingAfterBreak="0">
    <w:nsid w:val="700964C0"/>
    <w:multiLevelType w:val="hybridMultilevel"/>
    <w:tmpl w:val="D7DEF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4"/>
  </w:num>
  <w:num w:numId="5">
    <w:abstractNumId w:val="26"/>
  </w:num>
  <w:num w:numId="6">
    <w:abstractNumId w:val="0"/>
  </w:num>
  <w:num w:numId="7">
    <w:abstractNumId w:val="12"/>
  </w:num>
  <w:num w:numId="8">
    <w:abstractNumId w:val="24"/>
  </w:num>
  <w:num w:numId="9">
    <w:abstractNumId w:val="22"/>
  </w:num>
  <w:num w:numId="10">
    <w:abstractNumId w:val="11"/>
  </w:num>
  <w:num w:numId="11">
    <w:abstractNumId w:val="1"/>
  </w:num>
  <w:num w:numId="12">
    <w:abstractNumId w:val="6"/>
  </w:num>
  <w:num w:numId="13">
    <w:abstractNumId w:val="23"/>
  </w:num>
  <w:num w:numId="14">
    <w:abstractNumId w:val="30"/>
  </w:num>
  <w:num w:numId="15">
    <w:abstractNumId w:val="8"/>
  </w:num>
  <w:num w:numId="16">
    <w:abstractNumId w:val="27"/>
  </w:num>
  <w:num w:numId="17">
    <w:abstractNumId w:val="32"/>
  </w:num>
  <w:num w:numId="18">
    <w:abstractNumId w:val="35"/>
  </w:num>
  <w:num w:numId="19">
    <w:abstractNumId w:val="28"/>
  </w:num>
  <w:num w:numId="20">
    <w:abstractNumId w:val="5"/>
  </w:num>
  <w:num w:numId="21">
    <w:abstractNumId w:val="34"/>
  </w:num>
  <w:num w:numId="22">
    <w:abstractNumId w:val="18"/>
  </w:num>
  <w:num w:numId="23">
    <w:abstractNumId w:val="19"/>
  </w:num>
  <w:num w:numId="24">
    <w:abstractNumId w:val="25"/>
  </w:num>
  <w:num w:numId="25">
    <w:abstractNumId w:val="31"/>
  </w:num>
  <w:num w:numId="26">
    <w:abstractNumId w:val="29"/>
  </w:num>
  <w:num w:numId="27">
    <w:abstractNumId w:val="14"/>
  </w:num>
  <w:num w:numId="28">
    <w:abstractNumId w:val="17"/>
  </w:num>
  <w:num w:numId="29">
    <w:abstractNumId w:val="3"/>
  </w:num>
  <w:num w:numId="30">
    <w:abstractNumId w:val="10"/>
  </w:num>
  <w:num w:numId="31">
    <w:abstractNumId w:val="20"/>
  </w:num>
  <w:num w:numId="32">
    <w:abstractNumId w:val="33"/>
  </w:num>
  <w:num w:numId="33">
    <w:abstractNumId w:val="15"/>
  </w:num>
  <w:num w:numId="34">
    <w:abstractNumId w:val="21"/>
  </w:num>
  <w:num w:numId="35">
    <w:abstractNumId w:val="7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2C7F"/>
    <w:rsid w:val="000139DC"/>
    <w:rsid w:val="00013BFB"/>
    <w:rsid w:val="000141DD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677DD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0F7E09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BBB"/>
    <w:rsid w:val="00115157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B0FBA"/>
    <w:rsid w:val="001B0FC8"/>
    <w:rsid w:val="001B25E8"/>
    <w:rsid w:val="001B34E6"/>
    <w:rsid w:val="001B393D"/>
    <w:rsid w:val="001B5246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585"/>
    <w:rsid w:val="00222CAE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834"/>
    <w:rsid w:val="002B5D52"/>
    <w:rsid w:val="002B6026"/>
    <w:rsid w:val="002B6556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1614"/>
    <w:rsid w:val="00333B7A"/>
    <w:rsid w:val="0033453F"/>
    <w:rsid w:val="00334758"/>
    <w:rsid w:val="00335E26"/>
    <w:rsid w:val="003363E8"/>
    <w:rsid w:val="00341DF0"/>
    <w:rsid w:val="003421E5"/>
    <w:rsid w:val="003425F7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3032"/>
    <w:rsid w:val="0035310B"/>
    <w:rsid w:val="0035423D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460B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D49"/>
    <w:rsid w:val="004722B1"/>
    <w:rsid w:val="00472590"/>
    <w:rsid w:val="00473838"/>
    <w:rsid w:val="00475CDF"/>
    <w:rsid w:val="00476C40"/>
    <w:rsid w:val="00476E14"/>
    <w:rsid w:val="004775D9"/>
    <w:rsid w:val="0047764D"/>
    <w:rsid w:val="004800DF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108"/>
    <w:rsid w:val="004F34B5"/>
    <w:rsid w:val="004F3C79"/>
    <w:rsid w:val="004F5154"/>
    <w:rsid w:val="004F6374"/>
    <w:rsid w:val="004F67B1"/>
    <w:rsid w:val="004F7550"/>
    <w:rsid w:val="005004AC"/>
    <w:rsid w:val="00503220"/>
    <w:rsid w:val="00504C62"/>
    <w:rsid w:val="00506B40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0D"/>
    <w:rsid w:val="005B3DA6"/>
    <w:rsid w:val="005B4C9E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67C7"/>
    <w:rsid w:val="00697238"/>
    <w:rsid w:val="006A046B"/>
    <w:rsid w:val="006A081C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7C3"/>
    <w:rsid w:val="006B6E05"/>
    <w:rsid w:val="006C05D0"/>
    <w:rsid w:val="006C2A3A"/>
    <w:rsid w:val="006C42D3"/>
    <w:rsid w:val="006C460F"/>
    <w:rsid w:val="006C57F4"/>
    <w:rsid w:val="006C6028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69F6"/>
    <w:rsid w:val="00727854"/>
    <w:rsid w:val="00730BBE"/>
    <w:rsid w:val="00730CF6"/>
    <w:rsid w:val="007311D2"/>
    <w:rsid w:val="00732C5E"/>
    <w:rsid w:val="007335C2"/>
    <w:rsid w:val="007337E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C4A"/>
    <w:rsid w:val="007538EF"/>
    <w:rsid w:val="00753BB0"/>
    <w:rsid w:val="00762074"/>
    <w:rsid w:val="0076354E"/>
    <w:rsid w:val="007636ED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D1087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4AE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5F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85ECE"/>
    <w:rsid w:val="00990D13"/>
    <w:rsid w:val="00991FA7"/>
    <w:rsid w:val="00992914"/>
    <w:rsid w:val="009948A8"/>
    <w:rsid w:val="00996BFD"/>
    <w:rsid w:val="00997D92"/>
    <w:rsid w:val="009A0235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4A54"/>
    <w:rsid w:val="009C5EC7"/>
    <w:rsid w:val="009C6071"/>
    <w:rsid w:val="009C61CA"/>
    <w:rsid w:val="009D20CF"/>
    <w:rsid w:val="009D21E0"/>
    <w:rsid w:val="009D379E"/>
    <w:rsid w:val="009D42A0"/>
    <w:rsid w:val="009D456D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4C09"/>
    <w:rsid w:val="00B776B6"/>
    <w:rsid w:val="00B77D3F"/>
    <w:rsid w:val="00B8023B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0F8"/>
    <w:rsid w:val="00B92226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DEE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827"/>
    <w:rsid w:val="00C72D31"/>
    <w:rsid w:val="00C73E91"/>
    <w:rsid w:val="00C7435B"/>
    <w:rsid w:val="00C74D98"/>
    <w:rsid w:val="00C74EA5"/>
    <w:rsid w:val="00C774E2"/>
    <w:rsid w:val="00C812E3"/>
    <w:rsid w:val="00C81BF2"/>
    <w:rsid w:val="00C828C5"/>
    <w:rsid w:val="00C84C33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E0E6F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BD3"/>
    <w:rsid w:val="00E927EB"/>
    <w:rsid w:val="00E939DA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3EB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4106A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3CF5F3-FA97-4A63-B693-B819C0389A79}" type="doc">
      <dgm:prSet loTypeId="urn:microsoft.com/office/officeart/2009/3/layout/SubStepProcess" loCatId="process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C374ABE4-4768-4198-8933-1D573FC74F0E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韓流明星身材多半（ </a:t>
          </a:r>
          <a:r>
            <a:rPr lang="zh-TW" altLang="en-US" sz="16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消瘦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gm:t>
    </dgm:pt>
    <dgm:pt modelId="{9FDE96B8-6397-45BD-BD1A-449D2877B3E9}" type="parTrans" cxnId="{920A8D3C-9076-4FD0-82FC-3503C1D5693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D2EACB4-4649-4884-83A2-20AD9679FF91}" type="sibTrans" cxnId="{920A8D3C-9076-4FD0-82FC-3503C1D5693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812A756-C862-434E-8324-C3363FDDD498}">
      <dgm:prSet phldrT="[文字]" custT="1"/>
      <dgm:spPr/>
      <dgm:t>
        <a:bodyPr/>
        <a:lstStyle/>
        <a:p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社會偏愛（ </a:t>
          </a:r>
          <a:r>
            <a:rPr lang="zh-TW" altLang="en-US" sz="15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苗條</a:t>
          </a:r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 ）身材</a:t>
          </a:r>
        </a:p>
      </dgm:t>
    </dgm:pt>
    <dgm:pt modelId="{5C390947-8705-4B3B-81C7-5CE9C5DB5772}" type="parTrans" cxnId="{42695D74-FFF6-4F95-8901-8BA2E55CD9A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04E460F-9BC1-4D8B-8485-A575DCEA02CC}" type="sibTrans" cxnId="{42695D74-FFF6-4F95-8901-8BA2E55CD9A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3486E9C-EFAB-4B59-9775-C4E58F2D154C}">
      <dgm:prSet phldrT="[文字]" custT="1"/>
      <dgm:spPr/>
      <dgm:t>
        <a:bodyPr/>
        <a:lstStyle/>
        <a:p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引發模仿</a:t>
          </a:r>
        </a:p>
      </dgm:t>
    </dgm:pt>
    <dgm:pt modelId="{5074FCF4-F415-48BB-A486-93F907E3C2B4}" type="parTrans" cxnId="{8937CD16-0600-4060-A656-26D382BAA3B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BB2F14A-6E6A-47A0-A3B5-AD3532E5836E}" type="sibTrans" cxnId="{8937CD16-0600-4060-A656-26D382BAA3B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F18458-0264-44E2-AEC5-11A402216E87}">
      <dgm:prSet phldrT="[文字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造成青少年（</a:t>
          </a:r>
          <a:r>
            <a:rPr lang="zh-TW" altLang="en-US" sz="15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不當節食</a:t>
          </a:r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</a:p>
      </dgm:t>
    </dgm:pt>
    <dgm:pt modelId="{59AA6AAA-908A-43D2-AD4B-50658E19FDD5}" type="parTrans" cxnId="{69D707BD-2C07-4EDF-AE79-20B4001CBE1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076638-3DCD-4656-9782-FB7FC83F1BA2}" type="sibTrans" cxnId="{69D707BD-2C07-4EDF-AE79-20B4001CBE1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0492DB5-FD7C-41EF-9F34-A22E74679CCC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造成（ </a:t>
          </a:r>
          <a:r>
            <a:rPr lang="zh-TW" altLang="en-US" sz="15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飲食障礙 </a:t>
          </a:r>
          <a:r>
            <a:rPr lang="zh-TW" altLang="en-US" sz="1500">
              <a:latin typeface="標楷體" panose="03000509000000000000" pitchFamily="65" charset="-120"/>
              <a:ea typeface="標楷體" panose="03000509000000000000" pitchFamily="65" charset="-120"/>
            </a:rPr>
            <a:t>）病例大增</a:t>
          </a:r>
        </a:p>
      </dgm:t>
    </dgm:pt>
    <dgm:pt modelId="{4ABE3E8A-7CEA-4356-8E2C-A770EE1F9E08}" type="parTrans" cxnId="{6FAC3CFD-F883-400A-98B5-6F00E12FE49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D7B40A5-071F-4994-98D3-8470D8639825}" type="sibTrans" cxnId="{6FAC3CFD-F883-400A-98B5-6F00E12FE49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3860AB4-5E20-41F8-8368-C87E996847B1}" type="pres">
      <dgm:prSet presAssocID="{3A3CF5F3-FA97-4A63-B693-B819C0389A79}" presName="Name0" presStyleCnt="0">
        <dgm:presLayoutVars>
          <dgm:chMax val="7"/>
          <dgm:dir/>
          <dgm:animOne val="branch"/>
        </dgm:presLayoutVars>
      </dgm:prSet>
      <dgm:spPr/>
    </dgm:pt>
    <dgm:pt modelId="{A1BC2A13-7714-4ACC-87B0-187C7E0CFBFA}" type="pres">
      <dgm:prSet presAssocID="{C374ABE4-4768-4198-8933-1D573FC74F0E}" presName="parTx1" presStyleLbl="node1" presStyleIdx="0" presStyleCnt="3"/>
      <dgm:spPr/>
    </dgm:pt>
    <dgm:pt modelId="{1F8D0999-AB0C-41D6-A883-93374DEAFBC6}" type="pres">
      <dgm:prSet presAssocID="{C374ABE4-4768-4198-8933-1D573FC74F0E}" presName="spPre1" presStyleCnt="0"/>
      <dgm:spPr/>
    </dgm:pt>
    <dgm:pt modelId="{E6FC3950-6358-4E8B-92F3-5B4139B7E7A0}" type="pres">
      <dgm:prSet presAssocID="{C374ABE4-4768-4198-8933-1D573FC74F0E}" presName="chLin1" presStyleCnt="0"/>
      <dgm:spPr/>
    </dgm:pt>
    <dgm:pt modelId="{DF0854ED-377F-4B25-9517-0EFAFC3D715C}" type="pres">
      <dgm:prSet presAssocID="{5C390947-8705-4B3B-81C7-5CE9C5DB5772}" presName="Name11" presStyleLbl="parChTrans1D1" presStyleIdx="0" presStyleCnt="8"/>
      <dgm:spPr/>
    </dgm:pt>
    <dgm:pt modelId="{241072C1-012B-441F-8402-EE404894C536}" type="pres">
      <dgm:prSet presAssocID="{5C390947-8705-4B3B-81C7-5CE9C5DB5772}" presName="Name31" presStyleLbl="parChTrans1D1" presStyleIdx="1" presStyleCnt="8"/>
      <dgm:spPr/>
    </dgm:pt>
    <dgm:pt modelId="{BBA082C7-2122-4886-BF99-315F2E673B20}" type="pres">
      <dgm:prSet presAssocID="{6812A756-C862-434E-8324-C3363FDDD498}" presName="txAndLines1" presStyleCnt="0"/>
      <dgm:spPr/>
    </dgm:pt>
    <dgm:pt modelId="{428FD813-2248-4EF1-B0AF-3E38DB318CDE}" type="pres">
      <dgm:prSet presAssocID="{6812A756-C862-434E-8324-C3363FDDD498}" presName="anchor1" presStyleCnt="0"/>
      <dgm:spPr/>
    </dgm:pt>
    <dgm:pt modelId="{426EC473-62DC-41AE-8BA0-D6114C44DCA9}" type="pres">
      <dgm:prSet presAssocID="{6812A756-C862-434E-8324-C3363FDDD498}" presName="backup1" presStyleCnt="0"/>
      <dgm:spPr/>
    </dgm:pt>
    <dgm:pt modelId="{28428F6B-69AB-4FD7-85B0-4CD03DBA938E}" type="pres">
      <dgm:prSet presAssocID="{6812A756-C862-434E-8324-C3363FDDD498}" presName="preLine1" presStyleLbl="parChTrans1D1" presStyleIdx="2" presStyleCnt="8"/>
      <dgm:spPr/>
    </dgm:pt>
    <dgm:pt modelId="{2968F6B5-5875-4F98-A5D1-C738F24CAFF2}" type="pres">
      <dgm:prSet presAssocID="{6812A756-C862-434E-8324-C3363FDDD498}" presName="desTx1" presStyleLbl="revTx" presStyleIdx="0" presStyleCnt="0" custScaleY="124561">
        <dgm:presLayoutVars>
          <dgm:bulletEnabled val="1"/>
        </dgm:presLayoutVars>
      </dgm:prSet>
      <dgm:spPr/>
    </dgm:pt>
    <dgm:pt modelId="{EF9EDAE4-B221-423F-AC0F-B9DFA4003ED2}" type="pres">
      <dgm:prSet presAssocID="{6812A756-C862-434E-8324-C3363FDDD498}" presName="postLine1" presStyleLbl="parChTrans1D1" presStyleIdx="3" presStyleCnt="8"/>
      <dgm:spPr/>
    </dgm:pt>
    <dgm:pt modelId="{503F6D15-CD22-46B4-B056-FB1FA1B194E9}" type="pres">
      <dgm:prSet presAssocID="{5074FCF4-F415-48BB-A486-93F907E3C2B4}" presName="Name11" presStyleLbl="parChTrans1D1" presStyleIdx="4" presStyleCnt="8"/>
      <dgm:spPr/>
    </dgm:pt>
    <dgm:pt modelId="{72E53413-0921-4EAB-8662-6D4401697BB4}" type="pres">
      <dgm:prSet presAssocID="{5074FCF4-F415-48BB-A486-93F907E3C2B4}" presName="Name31" presStyleLbl="parChTrans1D1" presStyleIdx="5" presStyleCnt="8"/>
      <dgm:spPr/>
    </dgm:pt>
    <dgm:pt modelId="{315ED5FD-B776-441B-996A-E8CC0F59671F}" type="pres">
      <dgm:prSet presAssocID="{43486E9C-EFAB-4B59-9775-C4E58F2D154C}" presName="txAndLines1" presStyleCnt="0"/>
      <dgm:spPr/>
    </dgm:pt>
    <dgm:pt modelId="{EECE52BF-BD12-4BC7-A86A-137B9DE708D5}" type="pres">
      <dgm:prSet presAssocID="{43486E9C-EFAB-4B59-9775-C4E58F2D154C}" presName="anchor1" presStyleCnt="0"/>
      <dgm:spPr/>
    </dgm:pt>
    <dgm:pt modelId="{F843CBEB-120F-443D-9371-A1B7B49E6DA6}" type="pres">
      <dgm:prSet presAssocID="{43486E9C-EFAB-4B59-9775-C4E58F2D154C}" presName="backup1" presStyleCnt="0"/>
      <dgm:spPr/>
    </dgm:pt>
    <dgm:pt modelId="{A478CED4-E03F-49B1-A547-2208CEE0E089}" type="pres">
      <dgm:prSet presAssocID="{43486E9C-EFAB-4B59-9775-C4E58F2D154C}" presName="preLine1" presStyleLbl="parChTrans1D1" presStyleIdx="6" presStyleCnt="8"/>
      <dgm:spPr/>
    </dgm:pt>
    <dgm:pt modelId="{8BDD585D-DC82-48A7-9816-F1576F8F6918}" type="pres">
      <dgm:prSet presAssocID="{43486E9C-EFAB-4B59-9775-C4E58F2D154C}" presName="desTx1" presStyleLbl="revTx" presStyleIdx="0" presStyleCnt="0">
        <dgm:presLayoutVars>
          <dgm:bulletEnabled val="1"/>
        </dgm:presLayoutVars>
      </dgm:prSet>
      <dgm:spPr/>
    </dgm:pt>
    <dgm:pt modelId="{7ED419AE-E7E1-4B08-9D23-502545EAF1B2}" type="pres">
      <dgm:prSet presAssocID="{43486E9C-EFAB-4B59-9775-C4E58F2D154C}" presName="postLine1" presStyleLbl="parChTrans1D1" presStyleIdx="7" presStyleCnt="8"/>
      <dgm:spPr/>
    </dgm:pt>
    <dgm:pt modelId="{D74FB7CB-2C0B-4DB0-B317-C01682E0B6E2}" type="pres">
      <dgm:prSet presAssocID="{C374ABE4-4768-4198-8933-1D573FC74F0E}" presName="spPost1" presStyleCnt="0"/>
      <dgm:spPr/>
    </dgm:pt>
    <dgm:pt modelId="{3867DBF5-7323-4B31-9419-B1BF9C43CAD5}" type="pres">
      <dgm:prSet presAssocID="{47F18458-0264-44E2-AEC5-11A402216E87}" presName="parTx2" presStyleLbl="node1" presStyleIdx="1" presStyleCnt="3"/>
      <dgm:spPr/>
    </dgm:pt>
    <dgm:pt modelId="{AD089B6A-7DD1-481A-9E68-4AEC901A2762}" type="pres">
      <dgm:prSet presAssocID="{50492DB5-FD7C-41EF-9F34-A22E74679CCC}" presName="parTx3" presStyleLbl="node1" presStyleIdx="2" presStyleCnt="3"/>
      <dgm:spPr/>
    </dgm:pt>
  </dgm:ptLst>
  <dgm:cxnLst>
    <dgm:cxn modelId="{8937CD16-0600-4060-A656-26D382BAA3BF}" srcId="{C374ABE4-4768-4198-8933-1D573FC74F0E}" destId="{43486E9C-EFAB-4B59-9775-C4E58F2D154C}" srcOrd="1" destOrd="0" parTransId="{5074FCF4-F415-48BB-A486-93F907E3C2B4}" sibTransId="{1BB2F14A-6E6A-47A0-A3B5-AD3532E5836E}"/>
    <dgm:cxn modelId="{A791FB20-A9FE-49A6-9D28-8DF8BA7AB818}" type="presOf" srcId="{6812A756-C862-434E-8324-C3363FDDD498}" destId="{2968F6B5-5875-4F98-A5D1-C738F24CAFF2}" srcOrd="0" destOrd="0" presId="urn:microsoft.com/office/officeart/2009/3/layout/SubStepProcess"/>
    <dgm:cxn modelId="{920A8D3C-9076-4FD0-82FC-3503C1D5693B}" srcId="{3A3CF5F3-FA97-4A63-B693-B819C0389A79}" destId="{C374ABE4-4768-4198-8933-1D573FC74F0E}" srcOrd="0" destOrd="0" parTransId="{9FDE96B8-6397-45BD-BD1A-449D2877B3E9}" sibTransId="{3D2EACB4-4649-4884-83A2-20AD9679FF91}"/>
    <dgm:cxn modelId="{AF9D2B3E-C655-4951-8D3A-D7FD22DD7B42}" type="presOf" srcId="{47F18458-0264-44E2-AEC5-11A402216E87}" destId="{3867DBF5-7323-4B31-9419-B1BF9C43CAD5}" srcOrd="0" destOrd="0" presId="urn:microsoft.com/office/officeart/2009/3/layout/SubStepProcess"/>
    <dgm:cxn modelId="{0FC67847-9F92-43C7-8F3F-ECFB48F04FD4}" type="presOf" srcId="{3A3CF5F3-FA97-4A63-B693-B819C0389A79}" destId="{43860AB4-5E20-41F8-8368-C87E996847B1}" srcOrd="0" destOrd="0" presId="urn:microsoft.com/office/officeart/2009/3/layout/SubStepProcess"/>
    <dgm:cxn modelId="{42695D74-FFF6-4F95-8901-8BA2E55CD9A8}" srcId="{C374ABE4-4768-4198-8933-1D573FC74F0E}" destId="{6812A756-C862-434E-8324-C3363FDDD498}" srcOrd="0" destOrd="0" parTransId="{5C390947-8705-4B3B-81C7-5CE9C5DB5772}" sibTransId="{604E460F-9BC1-4D8B-8485-A575DCEA02CC}"/>
    <dgm:cxn modelId="{412A758F-ED7D-4A14-9540-D1CD15B48F62}" type="presOf" srcId="{50492DB5-FD7C-41EF-9F34-A22E74679CCC}" destId="{AD089B6A-7DD1-481A-9E68-4AEC901A2762}" srcOrd="0" destOrd="0" presId="urn:microsoft.com/office/officeart/2009/3/layout/SubStepProcess"/>
    <dgm:cxn modelId="{A57F5CAA-597A-434C-866A-291104527D3E}" type="presOf" srcId="{43486E9C-EFAB-4B59-9775-C4E58F2D154C}" destId="{8BDD585D-DC82-48A7-9816-F1576F8F6918}" srcOrd="0" destOrd="0" presId="urn:microsoft.com/office/officeart/2009/3/layout/SubStepProcess"/>
    <dgm:cxn modelId="{69D707BD-2C07-4EDF-AE79-20B4001CBE16}" srcId="{3A3CF5F3-FA97-4A63-B693-B819C0389A79}" destId="{47F18458-0264-44E2-AEC5-11A402216E87}" srcOrd="1" destOrd="0" parTransId="{59AA6AAA-908A-43D2-AD4B-50658E19FDD5}" sibTransId="{58076638-3DCD-4656-9782-FB7FC83F1BA2}"/>
    <dgm:cxn modelId="{907B6EF0-24DA-47AC-86E2-474271052012}" type="presOf" srcId="{C374ABE4-4768-4198-8933-1D573FC74F0E}" destId="{A1BC2A13-7714-4ACC-87B0-187C7E0CFBFA}" srcOrd="0" destOrd="0" presId="urn:microsoft.com/office/officeart/2009/3/layout/SubStepProcess"/>
    <dgm:cxn modelId="{6FAC3CFD-F883-400A-98B5-6F00E12FE499}" srcId="{3A3CF5F3-FA97-4A63-B693-B819C0389A79}" destId="{50492DB5-FD7C-41EF-9F34-A22E74679CCC}" srcOrd="2" destOrd="0" parTransId="{4ABE3E8A-7CEA-4356-8E2C-A770EE1F9E08}" sibTransId="{4D7B40A5-071F-4994-98D3-8470D8639825}"/>
    <dgm:cxn modelId="{E99613CA-2855-45F6-93F3-1749790AC92A}" type="presParOf" srcId="{43860AB4-5E20-41F8-8368-C87E996847B1}" destId="{A1BC2A13-7714-4ACC-87B0-187C7E0CFBFA}" srcOrd="0" destOrd="0" presId="urn:microsoft.com/office/officeart/2009/3/layout/SubStepProcess"/>
    <dgm:cxn modelId="{CDE0A23F-6561-46BE-B3D3-2E5A0756D37E}" type="presParOf" srcId="{43860AB4-5E20-41F8-8368-C87E996847B1}" destId="{1F8D0999-AB0C-41D6-A883-93374DEAFBC6}" srcOrd="1" destOrd="0" presId="urn:microsoft.com/office/officeart/2009/3/layout/SubStepProcess"/>
    <dgm:cxn modelId="{45793BE8-19B2-4A68-A20F-4B11B10C51AB}" type="presParOf" srcId="{43860AB4-5E20-41F8-8368-C87E996847B1}" destId="{E6FC3950-6358-4E8B-92F3-5B4139B7E7A0}" srcOrd="2" destOrd="0" presId="urn:microsoft.com/office/officeart/2009/3/layout/SubStepProcess"/>
    <dgm:cxn modelId="{10275590-8119-4D51-A584-CCEFD7BC603D}" type="presParOf" srcId="{E6FC3950-6358-4E8B-92F3-5B4139B7E7A0}" destId="{DF0854ED-377F-4B25-9517-0EFAFC3D715C}" srcOrd="0" destOrd="0" presId="urn:microsoft.com/office/officeart/2009/3/layout/SubStepProcess"/>
    <dgm:cxn modelId="{9F28BC9F-E3BA-484C-9651-E8C2062FD04A}" type="presParOf" srcId="{E6FC3950-6358-4E8B-92F3-5B4139B7E7A0}" destId="{241072C1-012B-441F-8402-EE404894C536}" srcOrd="1" destOrd="0" presId="urn:microsoft.com/office/officeart/2009/3/layout/SubStepProcess"/>
    <dgm:cxn modelId="{1425AB35-9918-42F0-8C04-2A85D31E30F8}" type="presParOf" srcId="{E6FC3950-6358-4E8B-92F3-5B4139B7E7A0}" destId="{BBA082C7-2122-4886-BF99-315F2E673B20}" srcOrd="2" destOrd="0" presId="urn:microsoft.com/office/officeart/2009/3/layout/SubStepProcess"/>
    <dgm:cxn modelId="{23475D63-AFA8-425D-830B-A6204A58441A}" type="presParOf" srcId="{BBA082C7-2122-4886-BF99-315F2E673B20}" destId="{428FD813-2248-4EF1-B0AF-3E38DB318CDE}" srcOrd="0" destOrd="0" presId="urn:microsoft.com/office/officeart/2009/3/layout/SubStepProcess"/>
    <dgm:cxn modelId="{48F53E9C-6FF7-409D-B0CB-2C50B6391C06}" type="presParOf" srcId="{BBA082C7-2122-4886-BF99-315F2E673B20}" destId="{426EC473-62DC-41AE-8BA0-D6114C44DCA9}" srcOrd="1" destOrd="0" presId="urn:microsoft.com/office/officeart/2009/3/layout/SubStepProcess"/>
    <dgm:cxn modelId="{053CD709-2A6C-4B9B-8AE5-3CA9E08951D7}" type="presParOf" srcId="{BBA082C7-2122-4886-BF99-315F2E673B20}" destId="{28428F6B-69AB-4FD7-85B0-4CD03DBA938E}" srcOrd="2" destOrd="0" presId="urn:microsoft.com/office/officeart/2009/3/layout/SubStepProcess"/>
    <dgm:cxn modelId="{260998A8-A0C1-4485-8064-14875B1BA9C4}" type="presParOf" srcId="{BBA082C7-2122-4886-BF99-315F2E673B20}" destId="{2968F6B5-5875-4F98-A5D1-C738F24CAFF2}" srcOrd="3" destOrd="0" presId="urn:microsoft.com/office/officeart/2009/3/layout/SubStepProcess"/>
    <dgm:cxn modelId="{0054724B-0780-4D17-A428-C452C7527E7E}" type="presParOf" srcId="{BBA082C7-2122-4886-BF99-315F2E673B20}" destId="{EF9EDAE4-B221-423F-AC0F-B9DFA4003ED2}" srcOrd="4" destOrd="0" presId="urn:microsoft.com/office/officeart/2009/3/layout/SubStepProcess"/>
    <dgm:cxn modelId="{02578789-06DC-4F3C-BEDB-CB6043DD74B7}" type="presParOf" srcId="{E6FC3950-6358-4E8B-92F3-5B4139B7E7A0}" destId="{503F6D15-CD22-46B4-B056-FB1FA1B194E9}" srcOrd="3" destOrd="0" presId="urn:microsoft.com/office/officeart/2009/3/layout/SubStepProcess"/>
    <dgm:cxn modelId="{903108A5-014E-4971-B60C-3FCF6CD9D8A9}" type="presParOf" srcId="{E6FC3950-6358-4E8B-92F3-5B4139B7E7A0}" destId="{72E53413-0921-4EAB-8662-6D4401697BB4}" srcOrd="4" destOrd="0" presId="urn:microsoft.com/office/officeart/2009/3/layout/SubStepProcess"/>
    <dgm:cxn modelId="{43B81674-7C47-4DF6-86C0-F6567F072F68}" type="presParOf" srcId="{E6FC3950-6358-4E8B-92F3-5B4139B7E7A0}" destId="{315ED5FD-B776-441B-996A-E8CC0F59671F}" srcOrd="5" destOrd="0" presId="urn:microsoft.com/office/officeart/2009/3/layout/SubStepProcess"/>
    <dgm:cxn modelId="{0365BE1B-6222-4FFD-92B2-4088A8F4EF82}" type="presParOf" srcId="{315ED5FD-B776-441B-996A-E8CC0F59671F}" destId="{EECE52BF-BD12-4BC7-A86A-137B9DE708D5}" srcOrd="0" destOrd="0" presId="urn:microsoft.com/office/officeart/2009/3/layout/SubStepProcess"/>
    <dgm:cxn modelId="{53DE13A8-0696-47D4-A53C-ADAD858B40BD}" type="presParOf" srcId="{315ED5FD-B776-441B-996A-E8CC0F59671F}" destId="{F843CBEB-120F-443D-9371-A1B7B49E6DA6}" srcOrd="1" destOrd="0" presId="urn:microsoft.com/office/officeart/2009/3/layout/SubStepProcess"/>
    <dgm:cxn modelId="{A65D9EAB-9EDE-446F-AA99-3E0BB50D2D72}" type="presParOf" srcId="{315ED5FD-B776-441B-996A-E8CC0F59671F}" destId="{A478CED4-E03F-49B1-A547-2208CEE0E089}" srcOrd="2" destOrd="0" presId="urn:microsoft.com/office/officeart/2009/3/layout/SubStepProcess"/>
    <dgm:cxn modelId="{795E7A26-98A0-44B3-B5C7-FDBE2DCBB8E9}" type="presParOf" srcId="{315ED5FD-B776-441B-996A-E8CC0F59671F}" destId="{8BDD585D-DC82-48A7-9816-F1576F8F6918}" srcOrd="3" destOrd="0" presId="urn:microsoft.com/office/officeart/2009/3/layout/SubStepProcess"/>
    <dgm:cxn modelId="{595D9E8B-15AB-4142-B742-393BAE54266B}" type="presParOf" srcId="{315ED5FD-B776-441B-996A-E8CC0F59671F}" destId="{7ED419AE-E7E1-4B08-9D23-502545EAF1B2}" srcOrd="4" destOrd="0" presId="urn:microsoft.com/office/officeart/2009/3/layout/SubStepProcess"/>
    <dgm:cxn modelId="{871BF053-BBDA-43FB-87EE-1D37A93BA367}" type="presParOf" srcId="{43860AB4-5E20-41F8-8368-C87E996847B1}" destId="{D74FB7CB-2C0B-4DB0-B317-C01682E0B6E2}" srcOrd="3" destOrd="0" presId="urn:microsoft.com/office/officeart/2009/3/layout/SubStepProcess"/>
    <dgm:cxn modelId="{FE7F5FE0-DDEA-4B63-9F2C-B4B2DE5A26C2}" type="presParOf" srcId="{43860AB4-5E20-41F8-8368-C87E996847B1}" destId="{3867DBF5-7323-4B31-9419-B1BF9C43CAD5}" srcOrd="4" destOrd="0" presId="urn:microsoft.com/office/officeart/2009/3/layout/SubStepProcess"/>
    <dgm:cxn modelId="{B47CFCDB-3EAD-444E-BD49-170A6AA836B7}" type="presParOf" srcId="{43860AB4-5E20-41F8-8368-C87E996847B1}" destId="{AD089B6A-7DD1-481A-9E68-4AEC901A2762}" srcOrd="5" destOrd="0" presId="urn:microsoft.com/office/officeart/2009/3/layout/SubStep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BC2A13-7714-4ACC-87B0-187C7E0CFBFA}">
      <dsp:nvSpPr>
        <dsp:cNvPr id="0" name=""/>
        <dsp:cNvSpPr/>
      </dsp:nvSpPr>
      <dsp:spPr>
        <a:xfrm>
          <a:off x="3331" y="66298"/>
          <a:ext cx="1381242" cy="13812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韓流明星身材多半（ </a:t>
          </a:r>
          <a:r>
            <a:rPr lang="zh-TW" altLang="en-US" sz="16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消瘦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sp:txBody>
      <dsp:txXfrm>
        <a:off x="205609" y="268576"/>
        <a:ext cx="976686" cy="976686"/>
      </dsp:txXfrm>
    </dsp:sp>
    <dsp:sp modelId="{DF0854ED-377F-4B25-9517-0EFAFC3D715C}">
      <dsp:nvSpPr>
        <dsp:cNvPr id="0" name=""/>
        <dsp:cNvSpPr/>
      </dsp:nvSpPr>
      <dsp:spPr>
        <a:xfrm rot="19077774">
          <a:off x="1368075" y="569953"/>
          <a:ext cx="4477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7751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072C1-012B-441F-8402-EE404894C536}">
      <dsp:nvSpPr>
        <dsp:cNvPr id="0" name=""/>
        <dsp:cNvSpPr/>
      </dsp:nvSpPr>
      <dsp:spPr>
        <a:xfrm rot="13322226">
          <a:off x="3166900" y="569953"/>
          <a:ext cx="4477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7751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28F6B-69AB-4FD7-85B0-4CD03DBA938E}">
      <dsp:nvSpPr>
        <dsp:cNvPr id="0" name=""/>
        <dsp:cNvSpPr/>
      </dsp:nvSpPr>
      <dsp:spPr>
        <a:xfrm>
          <a:off x="1758226" y="420043"/>
          <a:ext cx="161290" cy="0"/>
        </a:xfrm>
        <a:prstGeom prst="line">
          <a:avLst/>
        </a:pr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68F6B5-5875-4F98-A5D1-C738F24CAFF2}">
      <dsp:nvSpPr>
        <dsp:cNvPr id="0" name=""/>
        <dsp:cNvSpPr/>
      </dsp:nvSpPr>
      <dsp:spPr>
        <a:xfrm>
          <a:off x="1919516" y="837"/>
          <a:ext cx="1143694" cy="838413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社會偏愛（ </a:t>
          </a:r>
          <a:r>
            <a:rPr lang="zh-TW" altLang="en-US" sz="15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苗條</a:t>
          </a: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 ）身材</a:t>
          </a:r>
        </a:p>
      </dsp:txBody>
      <dsp:txXfrm>
        <a:off x="1919516" y="837"/>
        <a:ext cx="1143694" cy="838413"/>
      </dsp:txXfrm>
    </dsp:sp>
    <dsp:sp modelId="{EF9EDAE4-B221-423F-AC0F-B9DFA4003ED2}">
      <dsp:nvSpPr>
        <dsp:cNvPr id="0" name=""/>
        <dsp:cNvSpPr/>
      </dsp:nvSpPr>
      <dsp:spPr>
        <a:xfrm>
          <a:off x="3063210" y="420043"/>
          <a:ext cx="161290" cy="0"/>
        </a:xfrm>
        <a:prstGeom prst="line">
          <a:avLst/>
        </a:pr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F6D15-CD22-46B4-B056-FB1FA1B194E9}">
      <dsp:nvSpPr>
        <dsp:cNvPr id="0" name=""/>
        <dsp:cNvSpPr/>
      </dsp:nvSpPr>
      <dsp:spPr>
        <a:xfrm rot="2900580">
          <a:off x="1341871" y="989579"/>
          <a:ext cx="4993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9364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E53413-0921-4EAB-8662-6D4401697BB4}">
      <dsp:nvSpPr>
        <dsp:cNvPr id="0" name=""/>
        <dsp:cNvSpPr/>
      </dsp:nvSpPr>
      <dsp:spPr>
        <a:xfrm rot="7899420">
          <a:off x="3141491" y="989579"/>
          <a:ext cx="4993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9364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78CED4-E03F-49B1-A547-2208CEE0E089}">
      <dsp:nvSpPr>
        <dsp:cNvPr id="0" name=""/>
        <dsp:cNvSpPr/>
      </dsp:nvSpPr>
      <dsp:spPr>
        <a:xfrm>
          <a:off x="1757509" y="1176126"/>
          <a:ext cx="161447" cy="0"/>
        </a:xfrm>
        <a:prstGeom prst="line">
          <a:avLst/>
        </a:pr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D585D-DC82-48A7-9816-F1576F8F6918}">
      <dsp:nvSpPr>
        <dsp:cNvPr id="0" name=""/>
        <dsp:cNvSpPr/>
      </dsp:nvSpPr>
      <dsp:spPr>
        <a:xfrm>
          <a:off x="1918957" y="839250"/>
          <a:ext cx="1144812" cy="67375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引發模仿</a:t>
          </a:r>
        </a:p>
      </dsp:txBody>
      <dsp:txXfrm>
        <a:off x="1918957" y="839250"/>
        <a:ext cx="1144812" cy="673752"/>
      </dsp:txXfrm>
    </dsp:sp>
    <dsp:sp modelId="{7ED419AE-E7E1-4B08-9D23-502545EAF1B2}">
      <dsp:nvSpPr>
        <dsp:cNvPr id="0" name=""/>
        <dsp:cNvSpPr/>
      </dsp:nvSpPr>
      <dsp:spPr>
        <a:xfrm>
          <a:off x="3063769" y="1176126"/>
          <a:ext cx="161447" cy="0"/>
        </a:xfrm>
        <a:prstGeom prst="line">
          <a:avLst/>
        </a:pr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7DBF5-7323-4B31-9419-B1BF9C43CAD5}">
      <dsp:nvSpPr>
        <dsp:cNvPr id="0" name=""/>
        <dsp:cNvSpPr/>
      </dsp:nvSpPr>
      <dsp:spPr>
        <a:xfrm>
          <a:off x="3598153" y="66298"/>
          <a:ext cx="1381242" cy="13812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造成青少年（</a:t>
          </a:r>
          <a:r>
            <a:rPr lang="zh-TW" altLang="en-US" sz="15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不當節食</a:t>
          </a: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</a:p>
      </dsp:txBody>
      <dsp:txXfrm>
        <a:off x="3800431" y="268576"/>
        <a:ext cx="976686" cy="976686"/>
      </dsp:txXfrm>
    </dsp:sp>
    <dsp:sp modelId="{AD089B6A-7DD1-481A-9E68-4AEC901A2762}">
      <dsp:nvSpPr>
        <dsp:cNvPr id="0" name=""/>
        <dsp:cNvSpPr/>
      </dsp:nvSpPr>
      <dsp:spPr>
        <a:xfrm>
          <a:off x="4979395" y="66298"/>
          <a:ext cx="1381242" cy="13812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ts val="2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造成（ </a:t>
          </a:r>
          <a:r>
            <a:rPr lang="zh-TW" altLang="en-US" sz="15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飲食障礙 </a:t>
          </a: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）病例大增</a:t>
          </a:r>
        </a:p>
      </dsp:txBody>
      <dsp:txXfrm>
        <a:off x="5181673" y="268576"/>
        <a:ext cx="976686" cy="976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ubStepProcess">
  <dgm:title val=""/>
  <dgm:desc val=""/>
  <dgm:catLst>
    <dgm:cat type="process" pri="122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61" srcId="1" destId="11" srcOrd="0" destOrd="0"/>
        <dgm:cxn modelId="62" srcId="1" destId="12" srcOrd="1" destOrd="0"/>
        <dgm:cxn modelId="7" srcId="0" destId="2" srcOrd="0" destOrd="0"/>
        <dgm:cxn modelId="8" srcId="0" destId="3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8" srcId="0" destId="1" srcOrd="0" destOrd="0"/>
        <dgm:cxn modelId="81" srcId="1" destId="11" srcOrd="0" destOrd="0"/>
        <dgm:cxn modelId="82" srcId="1" destId="12" srcOrd="1" destOrd="0"/>
        <dgm:cxn modelId="9" srcId="0" destId="2" srcOrd="0" destOrd="0"/>
        <dgm:cxn modelId="10" srcId="0" destId="3" srcOrd="0" destOrd="0"/>
        <dgm:cxn modelId="11" srcId="0" destId="4" srcOrd="0" destOrd="0"/>
      </dgm:cxnLst>
      <dgm:bg/>
      <dgm:whole/>
    </dgm:dataModel>
  </dgm:clrData>
  <dgm:layoutNode name="Name0">
    <dgm:varLst>
      <dgm:chMax val="7"/>
      <dgm:dir/>
      <dgm:animOne val="branch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Tx1" refType="w"/>
      <dgm:constr type="w" for="ch" forName="chLin1" refType="w" refFor="ch" refForName="parTx1" fact="1.38"/>
      <dgm:constr type="h" for="ch" forName="chLin1" refType="h"/>
      <dgm:constr type="w" for="ch" forName="spPre1" refType="w" fact="0.27"/>
      <dgm:constr type="w" for="ch" forName="spPost1" refType="w" fact="0.27"/>
      <dgm:constr type="h" for="ch" forName="spPre1" refType="h"/>
      <dgm:constr type="h" for="ch" forName="spPost1" refType="h"/>
      <dgm:constr type="primFontSz" for="ch" forName="parTx1" val="65"/>
      <dgm:constr type="primFontSz" for="des" forName="desTx1" refType="primFontSz" refFor="ch" refForName="parTx1" fact="0.78"/>
      <dgm:constr type="primFontSz" for="des" forName="desTx1" op="equ"/>
      <dgm:constr type="w" for="ch" forName="parTx2" refType="w"/>
      <dgm:constr type="w" for="ch" forName="chLin2" refType="w" refFor="ch" refForName="parTx2" fact="1.38"/>
      <dgm:constr type="h" for="ch" forName="chLin2" refType="h"/>
      <dgm:constr type="w" for="ch" forName="spPre2" refType="w" fact="0.54"/>
      <dgm:constr type="w" for="ch" forName="spPost2" refType="w" fact="0.54"/>
      <dgm:constr type="h" for="ch" forName="spPre2" refType="h"/>
      <dgm:constr type="h" for="ch" forName="spPost2" refType="h"/>
      <dgm:constr type="primFontSz" for="ch" forName="parTx2" refType="primFontSz" refFor="ch" refForName="parTx1" op="equ"/>
      <dgm:constr type="primFontSz" for="des" forName="desTx2" refType="primFontSz" refFor="des" refForName="desTx1" op="equ"/>
      <dgm:constr type="w" for="ch" forName="parTx3" refType="w"/>
      <dgm:constr type="w" for="ch" forName="chLin3" refType="w" refFor="ch" refForName="parTx3" fact="1.38"/>
      <dgm:constr type="h" for="ch" forName="chLin3" refType="h"/>
      <dgm:constr type="w" for="ch" forName="spPre3" refType="w" fact="0.54"/>
      <dgm:constr type="w" for="ch" forName="spPost3" refType="w" fact="0.54"/>
      <dgm:constr type="h" for="ch" forName="spPre3" refType="h"/>
      <dgm:constr type="h" for="ch" forName="spPost3" refType="h"/>
      <dgm:constr type="primFontSz" for="ch" forName="parTx3" refType="primFontSz" refFor="ch" refForName="parTx1" op="equ"/>
      <dgm:constr type="primFontSz" for="des" forName="desTx3" refType="primFontSz" refFor="des" refForName="desTx1" op="equ"/>
      <dgm:constr type="w" for="ch" forName="parTx4" refType="w"/>
      <dgm:constr type="w" for="ch" forName="chLin4" refType="w" refFor="ch" refForName="parTx4" fact="1.38"/>
      <dgm:constr type="h" for="ch" forName="chLin4" refType="h"/>
      <dgm:constr type="w" for="ch" forName="spPre4" refType="w" fact="0.54"/>
      <dgm:constr type="w" for="ch" forName="spPost4" refType="w" fact="0.54"/>
      <dgm:constr type="h" for="ch" forName="spPre4" refType="h"/>
      <dgm:constr type="h" for="ch" forName="spPost4" refType="h"/>
      <dgm:constr type="primFontSz" for="ch" forName="parTx4" refType="primFontSz" refFor="ch" refForName="parTx1" op="equ"/>
      <dgm:constr type="primFontSz" for="des" forName="desTx4" refType="primFontSz" refFor="des" refForName="desTx1" op="equ"/>
      <dgm:constr type="w" for="ch" forName="parTx5" refType="w"/>
      <dgm:constr type="w" for="ch" forName="chLin5" refType="w" refFor="ch" refForName="parTx5" fact="1.38"/>
      <dgm:constr type="h" for="ch" forName="chLin5" refType="h"/>
      <dgm:constr type="w" for="ch" forName="spPre5" refType="w" fact="0.54"/>
      <dgm:constr type="w" for="ch" forName="spPost5" refType="w" fact="0.54"/>
      <dgm:constr type="h" for="ch" forName="spPre5" refType="h"/>
      <dgm:constr type="h" for="ch" forName="spPost5" refType="h"/>
      <dgm:constr type="primFontSz" for="ch" forName="parTx5" refType="primFontSz" refFor="ch" refForName="parTx1" op="equ"/>
      <dgm:constr type="primFontSz" for="des" forName="desTx5" refType="primFontSz" refFor="des" refForName="desTx1" op="equ"/>
      <dgm:constr type="w" for="ch" forName="parTx6" refType="w"/>
      <dgm:constr type="w" for="ch" forName="chLin6" refType="w" refFor="ch" refForName="parTx6" fact="1.38"/>
      <dgm:constr type="h" for="ch" forName="chLin6" refType="h"/>
      <dgm:constr type="w" for="ch" forName="spPre6" refType="w" fact="0.54"/>
      <dgm:constr type="w" for="ch" forName="spPost6" refType="w" fact="0.54"/>
      <dgm:constr type="h" for="ch" forName="spPre6" refType="h"/>
      <dgm:constr type="h" for="ch" forName="spPost6" refType="h"/>
      <dgm:constr type="primFontSz" for="ch" forName="parTx6" refType="primFontSz" refFor="ch" refForName="parTx1" op="equ"/>
      <dgm:constr type="primFontSz" for="des" forName="desTx6" refType="primFontSz" refFor="des" refForName="desTx1" op="equ"/>
      <dgm:constr type="w" for="ch" forName="parTx7" refType="w"/>
      <dgm:constr type="w" for="ch" forName="chLin7" refType="w" refFor="ch" refForName="parTx7" fact="1.38"/>
      <dgm:constr type="h" for="ch" forName="chLin7" refType="h"/>
      <dgm:constr type="w" for="ch" forName="spPre7" refType="w" fact="0.54"/>
      <dgm:constr type="w" for="ch" forName="spPost7" refType="w" fact="0.54"/>
      <dgm:constr type="h" for="ch" forName="spPre7" refType="h"/>
      <dgm:constr type="h" for="ch" forName="spPost7" refType="h"/>
      <dgm:constr type="primFontSz" for="ch" forName="parTx7" refType="primFontSz" refFor="ch" refForName="parTx1" op="equ"/>
      <dgm:constr type="primFontSz" for="des" forName="desTx7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parTx1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">
            <dgm:if name="Name8" axis="ch" ptType="node" func="cnt" op="gte" val="1">
              <dgm:layoutNode name="spPre1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1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1" refType="w" fact="0.77"/>
                  <dgm:constr type="w" for="ch" forName="top1" refType="w" refFor="ch" refForName="txAndLines1" fact="0.78"/>
                </dgm:constrLst>
                <dgm:forEach name="Name9" axis="ch">
                  <dgm:forEach name="Name10" axis="self" ptType="parTrans">
                    <dgm:layoutNode name="Name11" styleLbl="parChTrans1D1">
                      <dgm:choose name="Name12">
                        <dgm:if name="Name1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1"/>
                          </dgm:alg>
                        </dgm:if>
                        <dgm:else name="Name1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1"/>
                            <dgm:param type="dstNode" val="anchor1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" axis="self" ptType="node">
                    <dgm:choose name="Name16">
                      <dgm:if name="Name17" axis="par ch" ptType="node node" func="cnt" op="equ" val="1">
                        <dgm:layoutNode name="top1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"/>
                    </dgm:choose>
                    <dgm:layoutNode name="txAndLines1">
                      <dgm:choose name="Name19">
                        <dgm:if name="Name20" func="var" arg="dir" op="equ" val="norm">
                          <dgm:alg type="lin"/>
                        </dgm:if>
                        <dgm:else name="Name2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22">
                        <dgm:if name="Name23" axis="root ch" ptType="all node" func="cnt" op="gte" val="2">
                          <dgm:constrLst>
                            <dgm:constr type="w" for="ch" forName="anchor1" refType="w"/>
                            <dgm:constr type="w" for="ch" forName="backup1" refType="w" fact="-1"/>
                            <dgm:constr type="w" for="ch" forName="preLine1" refType="w" fact="0.11"/>
                            <dgm:constr type="w" for="ch" forName="desTx1" refType="w" fact="0.78"/>
                            <dgm:constr type="w" for="ch" forName="postLine1" refType="w" fact="0.11"/>
                          </dgm:constrLst>
                        </dgm:if>
                        <dgm:else name="Name24">
                          <dgm:constrLst>
                            <dgm:constr type="w" for="ch" forName="anchor1" refType="w" fact="0.89"/>
                            <dgm:constr type="w" for="ch" forName="backup1" refType="w" fact="-0.89"/>
                            <dgm:constr type="w" for="ch" forName="preLine1" refType="w" fact="0.11"/>
                            <dgm:constr type="w" for="ch" forName="desTx1" refType="w" fact="0.78"/>
                          </dgm:constrLst>
                        </dgm:else>
                      </dgm:choose>
                      <dgm:layoutNode name="anchor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1" styleLbl="parChTrans1D1" moveWith="desTx1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1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25">
                        <dgm:if name="Name26" axis="root ch" ptType="all node" func="cnt" op="gte" val="2">
                          <dgm:layoutNode name="postLine1" styleLbl="parChTrans1D1" moveWith="desTx1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27"/>
                      </dgm:choose>
                    </dgm:layoutNode>
                  </dgm:forEach>
                  <dgm:choose name="Name28">
                    <dgm:if name="Name29" axis="root ch" ptType="all node" func="cnt" op="gte" val="2">
                      <dgm:forEach name="Name30" axis="self" ptType="parTrans">
                        <dgm:layoutNode name="Name31" styleLbl="parChTrans1D1">
                          <dgm:choose name="Name32">
                            <dgm:if name="Name3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2"/>
                                <dgm:param type="endSty" val="noArr"/>
                                <dgm:param type="dstNode" val="anchor1"/>
                              </dgm:alg>
                            </dgm:if>
                            <dgm:else name="Name3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2"/>
                                <dgm:param type="dstNode" val="anchor1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35"/>
                  </dgm:choose>
                </dgm:forEach>
              </dgm:layoutNode>
              <dgm:choose name="Name36">
                <dgm:if name="Name37" axis="root ch" ptType="all node" func="cnt" op="gte" val="2">
                  <dgm:layoutNode name="spPost1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38"/>
              </dgm:choose>
            </dgm:if>
            <dgm:else name="Name39"/>
          </dgm:choose>
        </dgm:if>
        <dgm:if name="Name40" axis="self" ptType="node" func="pos" op="equ" val="2">
          <dgm:layoutNode name="parTx2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41">
            <dgm:if name="Name42" axis="ch" ptType="node" func="cnt" op="gte" val="1">
              <dgm:layoutNode name="spPre2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2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2" refType="w" fact="0.77"/>
                  <dgm:constr type="w" for="ch" forName="top2" refType="w" refFor="ch" refForName="txAndLines2" fact="0.78"/>
                </dgm:constrLst>
                <dgm:forEach name="Name43" axis="ch">
                  <dgm:forEach name="Name44" axis="self" ptType="parTrans">
                    <dgm:layoutNode name="Name45" styleLbl="parChTrans1D1">
                      <dgm:choose name="Name46">
                        <dgm:if name="Name4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2"/>
                          </dgm:alg>
                        </dgm:if>
                        <dgm:else name="Name4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2"/>
                            <dgm:param type="dstNode" val="anchor2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49" axis="self" ptType="node">
                    <dgm:choose name="Name50">
                      <dgm:if name="Name51" axis="par ch" ptType="node node" func="cnt" op="equ" val="1">
                        <dgm:layoutNode name="top2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52"/>
                    </dgm:choose>
                    <dgm:layoutNode name="txAndLines2">
                      <dgm:choose name="Name53">
                        <dgm:if name="Name54" func="var" arg="dir" op="equ" val="norm">
                          <dgm:alg type="lin"/>
                        </dgm:if>
                        <dgm:else name="Name5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56">
                        <dgm:if name="Name57" axis="root ch" ptType="all node" func="cnt" op="gte" val="3">
                          <dgm:constrLst>
                            <dgm:constr type="w" for="ch" forName="anchor2" refType="w"/>
                            <dgm:constr type="w" for="ch" forName="backup2" refType="w" fact="-1"/>
                            <dgm:constr type="w" for="ch" forName="preLine2" refType="w" fact="0.11"/>
                            <dgm:constr type="w" for="ch" forName="desTx2" refType="w" fact="0.78"/>
                            <dgm:constr type="w" for="ch" forName="postLine2" refType="w" fact="0.11"/>
                          </dgm:constrLst>
                        </dgm:if>
                        <dgm:else name="Name58">
                          <dgm:constrLst>
                            <dgm:constr type="w" for="ch" forName="anchor2" refType="w" fact="0.89"/>
                            <dgm:constr type="w" for="ch" forName="backup2" refType="w" fact="-0.89"/>
                            <dgm:constr type="w" for="ch" forName="preLine2" refType="w" fact="0.11"/>
                            <dgm:constr type="w" for="ch" forName="desTx2" refType="w" fact="0.78"/>
                          </dgm:constrLst>
                        </dgm:else>
                      </dgm:choose>
                      <dgm:layoutNode name="anchor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2" styleLbl="parChTrans1D1" moveWith="desTx2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2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59">
                        <dgm:if name="Name60" axis="root ch" ptType="all node" func="cnt" op="gte" val="3">
                          <dgm:layoutNode name="postLine2" styleLbl="parChTrans1D1" moveWith="desTx2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61"/>
                      </dgm:choose>
                    </dgm:layoutNode>
                  </dgm:forEach>
                  <dgm:choose name="Name62">
                    <dgm:if name="Name63" axis="root ch" ptType="all node" func="cnt" op="gte" val="3">
                      <dgm:forEach name="Name64" axis="self" ptType="parTrans">
                        <dgm:layoutNode name="Name65" styleLbl="parChTrans1D1">
                          <dgm:choose name="Name66">
                            <dgm:if name="Name67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3"/>
                                <dgm:param type="endSty" val="noArr"/>
                                <dgm:param type="dstNode" val="anchor2"/>
                              </dgm:alg>
                            </dgm:if>
                            <dgm:else name="Name68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3"/>
                                <dgm:param type="dstNode" val="anchor2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69"/>
                  </dgm:choose>
                </dgm:forEach>
              </dgm:layoutNode>
              <dgm:choose name="Name70">
                <dgm:if name="Name71" axis="root ch" ptType="all node" func="cnt" op="gte" val="3">
                  <dgm:layoutNode name="spPost2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72"/>
              </dgm:choose>
            </dgm:if>
            <dgm:else name="Name73"/>
          </dgm:choose>
        </dgm:if>
        <dgm:if name="Name74" axis="self" ptType="node" func="pos" op="equ" val="3">
          <dgm:layoutNode name="parTx3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5">
            <dgm:if name="Name76" axis="ch" ptType="node" func="cnt" op="gte" val="1">
              <dgm:layoutNode name="spPre3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3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3" refType="w" fact="0.77"/>
                  <dgm:constr type="w" for="ch" forName="top3" refType="w" refFor="ch" refForName="txAndLines3" fact="0.78"/>
                </dgm:constrLst>
                <dgm:forEach name="Name77" axis="ch">
                  <dgm:forEach name="Name78" axis="self" ptType="parTrans">
                    <dgm:layoutNode name="Name79" styleLbl="parChTrans1D1">
                      <dgm:choose name="Name80">
                        <dgm:if name="Name81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3"/>
                          </dgm:alg>
                        </dgm:if>
                        <dgm:else name="Name82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3"/>
                            <dgm:param type="dstNode" val="anchor3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83" axis="self" ptType="node">
                    <dgm:choose name="Name84">
                      <dgm:if name="Name85" axis="par ch" ptType="node node" func="cnt" op="equ" val="1">
                        <dgm:layoutNode name="top3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86"/>
                    </dgm:choose>
                    <dgm:layoutNode name="txAndLines3">
                      <dgm:choose name="Name87">
                        <dgm:if name="Name88" func="var" arg="dir" op="equ" val="norm">
                          <dgm:alg type="lin"/>
                        </dgm:if>
                        <dgm:else name="Name89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90">
                        <dgm:if name="Name91" axis="root ch" ptType="all node" func="cnt" op="gte" val="4">
                          <dgm:constrLst>
                            <dgm:constr type="w" for="ch" forName="anchor3" refType="w"/>
                            <dgm:constr type="w" for="ch" forName="backup3" refType="w" fact="-1"/>
                            <dgm:constr type="w" for="ch" forName="preLine3" refType="w" fact="0.11"/>
                            <dgm:constr type="w" for="ch" forName="desTx3" refType="w" fact="0.78"/>
                            <dgm:constr type="w" for="ch" forName="postLine3" refType="w" fact="0.11"/>
                          </dgm:constrLst>
                        </dgm:if>
                        <dgm:else name="Name92">
                          <dgm:constrLst>
                            <dgm:constr type="w" for="ch" forName="anchor3" refType="w" fact="0.89"/>
                            <dgm:constr type="w" for="ch" forName="backup3" refType="w" fact="-0.89"/>
                            <dgm:constr type="w" for="ch" forName="preLine3" refType="w" fact="0.11"/>
                            <dgm:constr type="w" for="ch" forName="desTx3" refType="w" fact="0.78"/>
                          </dgm:constrLst>
                        </dgm:else>
                      </dgm:choose>
                      <dgm:layoutNode name="anchor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3" styleLbl="parChTrans1D1" moveWith="desTx3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3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93">
                        <dgm:if name="Name94" axis="root ch" ptType="all node" func="cnt" op="gte" val="4">
                          <dgm:layoutNode name="postLine3" styleLbl="parChTrans1D1" moveWith="desTx3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95"/>
                      </dgm:choose>
                    </dgm:layoutNode>
                  </dgm:forEach>
                  <dgm:choose name="Name96">
                    <dgm:if name="Name97" axis="root ch" ptType="all node" func="cnt" op="gte" val="4">
                      <dgm:forEach name="Name98" axis="self" ptType="parTrans">
                        <dgm:layoutNode name="Name99" styleLbl="parChTrans1D1">
                          <dgm:choose name="Name100">
                            <dgm:if name="Name101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4"/>
                                <dgm:param type="endSty" val="noArr"/>
                                <dgm:param type="dstNode" val="anchor3"/>
                              </dgm:alg>
                            </dgm:if>
                            <dgm:else name="Name102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4"/>
                                <dgm:param type="dstNode" val="anchor3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03"/>
                  </dgm:choose>
                </dgm:forEach>
              </dgm:layoutNode>
              <dgm:choose name="Name104">
                <dgm:if name="Name105" axis="root ch" ptType="all node" func="cnt" op="gte" val="4">
                  <dgm:layoutNode name="spPost3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06"/>
              </dgm:choose>
            </dgm:if>
            <dgm:else name="Name107"/>
          </dgm:choose>
        </dgm:if>
        <dgm:if name="Name108" axis="self" ptType="node" func="pos" op="equ" val="4">
          <dgm:layoutNode name="parTx4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09">
            <dgm:if name="Name110" axis="ch" ptType="node" func="cnt" op="gte" val="1">
              <dgm:layoutNode name="spPre4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4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4" refType="w" fact="0.77"/>
                  <dgm:constr type="w" for="ch" forName="top4" refType="w" refFor="ch" refForName="txAndLines4" fact="0.78"/>
                </dgm:constrLst>
                <dgm:forEach name="Name111" axis="ch">
                  <dgm:forEach name="Name112" axis="self" ptType="parTrans">
                    <dgm:layoutNode name="Name113" styleLbl="parChTrans1D1">
                      <dgm:choose name="Name114">
                        <dgm:if name="Name115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4"/>
                          </dgm:alg>
                        </dgm:if>
                        <dgm:else name="Name116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4"/>
                            <dgm:param type="dstNode" val="anchor4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17" axis="self" ptType="node">
                    <dgm:choose name="Name118">
                      <dgm:if name="Name119" axis="par ch" ptType="node node" func="cnt" op="equ" val="1">
                        <dgm:layoutNode name="top4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20"/>
                    </dgm:choose>
                    <dgm:layoutNode name="txAndLines4">
                      <dgm:choose name="Name121">
                        <dgm:if name="Name122" func="var" arg="dir" op="equ" val="norm">
                          <dgm:alg type="lin"/>
                        </dgm:if>
                        <dgm:else name="Name123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24">
                        <dgm:if name="Name125" axis="root ch" ptType="all node" func="cnt" op="gte" val="5">
                          <dgm:constrLst>
                            <dgm:constr type="w" for="ch" forName="anchor4" refType="w"/>
                            <dgm:constr type="w" for="ch" forName="backup4" refType="w" fact="-1"/>
                            <dgm:constr type="w" for="ch" forName="preLine4" refType="w" fact="0.11"/>
                            <dgm:constr type="w" for="ch" forName="desTx4" refType="w" fact="0.78"/>
                            <dgm:constr type="w" for="ch" forName="postLine4" refType="w" fact="0.11"/>
                          </dgm:constrLst>
                        </dgm:if>
                        <dgm:else name="Name126">
                          <dgm:constrLst>
                            <dgm:constr type="w" for="ch" forName="anchor4" refType="w" fact="0.89"/>
                            <dgm:constr type="w" for="ch" forName="backup4" refType="w" fact="-0.89"/>
                            <dgm:constr type="w" for="ch" forName="preLine4" refType="w" fact="0.11"/>
                            <dgm:constr type="w" for="ch" forName="desTx4" refType="w" fact="0.78"/>
                          </dgm:constrLst>
                        </dgm:else>
                      </dgm:choose>
                      <dgm:layoutNode name="anchor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4" styleLbl="parChTrans1D1" moveWith="desTx4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4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27">
                        <dgm:if name="Name128" axis="root ch" ptType="all node" func="cnt" op="gte" val="5">
                          <dgm:layoutNode name="postLine4" styleLbl="parChTrans1D1" moveWith="desTx4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29"/>
                      </dgm:choose>
                    </dgm:layoutNode>
                  </dgm:forEach>
                  <dgm:choose name="Name130">
                    <dgm:if name="Name131" axis="root ch" ptType="all node" func="cnt" op="gte" val="5">
                      <dgm:forEach name="Name132" axis="self" ptType="parTrans">
                        <dgm:layoutNode name="Name133" styleLbl="parChTrans1D1">
                          <dgm:choose name="Name134">
                            <dgm:if name="Name135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5"/>
                                <dgm:param type="endSty" val="noArr"/>
                                <dgm:param type="dstNode" val="anchor4"/>
                              </dgm:alg>
                            </dgm:if>
                            <dgm:else name="Name136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5"/>
                                <dgm:param type="dstNode" val="anchor4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37"/>
                  </dgm:choose>
                </dgm:forEach>
              </dgm:layoutNode>
              <dgm:choose name="Name138">
                <dgm:if name="Name139" axis="root ch" ptType="all node" func="cnt" op="gte" val="5">
                  <dgm:layoutNode name="spPost4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40"/>
              </dgm:choose>
            </dgm:if>
            <dgm:else name="Name141"/>
          </dgm:choose>
        </dgm:if>
        <dgm:if name="Name142" axis="self" ptType="node" func="pos" op="equ" val="5">
          <dgm:layoutNode name="parTx5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43">
            <dgm:if name="Name144" axis="ch" ptType="node" func="cnt" op="gte" val="1">
              <dgm:layoutNode name="spPre5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5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5" refType="w" fact="0.77"/>
                  <dgm:constr type="w" for="ch" forName="top5" refType="w" refFor="ch" refForName="txAndLines5" fact="0.78"/>
                </dgm:constrLst>
                <dgm:forEach name="Name145" axis="ch">
                  <dgm:forEach name="Name146" axis="self" ptType="parTrans">
                    <dgm:layoutNode name="Name147" styleLbl="parChTrans1D1">
                      <dgm:choose name="Name148">
                        <dgm:if name="Name149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5"/>
                          </dgm:alg>
                        </dgm:if>
                        <dgm:else name="Name150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5"/>
                            <dgm:param type="dstNode" val="anchor5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1" axis="self" ptType="node">
                    <dgm:choose name="Name152">
                      <dgm:if name="Name153" axis="par ch" ptType="node node" func="cnt" op="equ" val="1">
                        <dgm:layoutNode name="top5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54"/>
                    </dgm:choose>
                    <dgm:layoutNode name="txAndLines5">
                      <dgm:choose name="Name155">
                        <dgm:if name="Name156" func="var" arg="dir" op="equ" val="norm">
                          <dgm:alg type="lin"/>
                        </dgm:if>
                        <dgm:else name="Name157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58">
                        <dgm:if name="Name159" axis="root ch" ptType="all node" func="cnt" op="gte" val="6">
                          <dgm:constrLst>
                            <dgm:constr type="w" for="ch" forName="anchor5" refType="w"/>
                            <dgm:constr type="w" for="ch" forName="backup5" refType="w" fact="-1"/>
                            <dgm:constr type="w" for="ch" forName="preLine5" refType="w" fact="0.11"/>
                            <dgm:constr type="w" for="ch" forName="desTx5" refType="w" fact="0.78"/>
                            <dgm:constr type="w" for="ch" forName="postLine5" refType="w" fact="0.11"/>
                          </dgm:constrLst>
                        </dgm:if>
                        <dgm:else name="Name160">
                          <dgm:constrLst>
                            <dgm:constr type="w" for="ch" forName="anchor5" refType="w" fact="0.89"/>
                            <dgm:constr type="w" for="ch" forName="backup5" refType="w" fact="-0.89"/>
                            <dgm:constr type="w" for="ch" forName="preLine5" refType="w" fact="0.11"/>
                            <dgm:constr type="w" for="ch" forName="desTx5" refType="w" fact="0.78"/>
                          </dgm:constrLst>
                        </dgm:else>
                      </dgm:choose>
                      <dgm:layoutNode name="anchor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5" styleLbl="parChTrans1D1" moveWith="desTx5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5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61">
                        <dgm:if name="Name162" axis="root ch" ptType="all node" func="cnt" op="gte" val="6">
                          <dgm:layoutNode name="postLine5" styleLbl="parChTrans1D1" moveWith="desTx5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63"/>
                      </dgm:choose>
                    </dgm:layoutNode>
                  </dgm:forEach>
                  <dgm:choose name="Name164">
                    <dgm:if name="Name165" axis="root ch" ptType="all node" func="cnt" op="gte" val="6">
                      <dgm:forEach name="Name166" axis="self" ptType="parTrans">
                        <dgm:layoutNode name="Name167" styleLbl="parChTrans1D1">
                          <dgm:choose name="Name168">
                            <dgm:if name="Name169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6"/>
                                <dgm:param type="endSty" val="noArr"/>
                                <dgm:param type="dstNode" val="anchor5"/>
                              </dgm:alg>
                            </dgm:if>
                            <dgm:else name="Name170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6"/>
                                <dgm:param type="dstNode" val="anchor5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71"/>
                  </dgm:choose>
                </dgm:forEach>
              </dgm:layoutNode>
              <dgm:choose name="Name172">
                <dgm:if name="Name173" axis="root ch" ptType="all node" func="cnt" op="gte" val="6">
                  <dgm:layoutNode name="spPost5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74"/>
              </dgm:choose>
            </dgm:if>
            <dgm:else name="Name175"/>
          </dgm:choose>
        </dgm:if>
        <dgm:if name="Name176" axis="self" ptType="node" func="pos" op="equ" val="6">
          <dgm:layoutNode name="parTx6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77">
            <dgm:if name="Name178" axis="ch" ptType="node" func="cnt" op="gte" val="1">
              <dgm:layoutNode name="spPre6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6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6" refType="w" fact="0.77"/>
                  <dgm:constr type="w" for="ch" forName="top6" refType="w" refFor="ch" refForName="txAndLines6" fact="0.78"/>
                </dgm:constrLst>
                <dgm:forEach name="Name179" axis="ch">
                  <dgm:forEach name="Name180" axis="self" ptType="parTrans">
                    <dgm:layoutNode name="Name181" styleLbl="parChTrans1D1">
                      <dgm:choose name="Name182">
                        <dgm:if name="Name18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6"/>
                          </dgm:alg>
                        </dgm:if>
                        <dgm:else name="Name18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6"/>
                            <dgm:param type="dstNode" val="anchor6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85" axis="self" ptType="node">
                    <dgm:choose name="Name186">
                      <dgm:if name="Name187" axis="par ch" ptType="node node" func="cnt" op="equ" val="1">
                        <dgm:layoutNode name="top6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8"/>
                    </dgm:choose>
                    <dgm:layoutNode name="txAndLines6">
                      <dgm:choose name="Name189">
                        <dgm:if name="Name190" func="var" arg="dir" op="equ" val="norm">
                          <dgm:alg type="lin"/>
                        </dgm:if>
                        <dgm:else name="Name19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92">
                        <dgm:if name="Name193" axis="root ch" ptType="all node" func="cnt" op="gte" val="7">
                          <dgm:constrLst>
                            <dgm:constr type="w" for="ch" forName="anchor6" refType="w"/>
                            <dgm:constr type="w" for="ch" forName="backup6" refType="w" fact="-1"/>
                            <dgm:constr type="w" for="ch" forName="preLine6" refType="w" fact="0.11"/>
                            <dgm:constr type="w" for="ch" forName="desTx6" refType="w" fact="0.78"/>
                            <dgm:constr type="w" for="ch" forName="postLine6" refType="w" fact="0.11"/>
                          </dgm:constrLst>
                        </dgm:if>
                        <dgm:else name="Name194">
                          <dgm:constrLst>
                            <dgm:constr type="w" for="ch" forName="anchor6" refType="w" fact="0.89"/>
                            <dgm:constr type="w" for="ch" forName="backup6" refType="w" fact="-0.89"/>
                            <dgm:constr type="w" for="ch" forName="preLine6" refType="w" fact="0.11"/>
                            <dgm:constr type="w" for="ch" forName="desTx6" refType="w" fact="0.78"/>
                          </dgm:constrLst>
                        </dgm:else>
                      </dgm:choose>
                      <dgm:layoutNode name="anchor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6" styleLbl="parChTrans1D1" moveWith="desTx6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6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95">
                        <dgm:if name="Name196" axis="root ch" ptType="all node" func="cnt" op="gte" val="7">
                          <dgm:layoutNode name="postLine6" styleLbl="parChTrans1D1" moveWith="desTx6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97"/>
                      </dgm:choose>
                    </dgm:layoutNode>
                  </dgm:forEach>
                  <dgm:choose name="Name198">
                    <dgm:if name="Name199" axis="root ch" ptType="all node" func="cnt" op="gte" val="7">
                      <dgm:forEach name="Name200" axis="self" ptType="parTrans">
                        <dgm:layoutNode name="Name201" styleLbl="parChTrans1D1">
                          <dgm:choose name="Name202">
                            <dgm:if name="Name20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7"/>
                                <dgm:param type="endSty" val="noArr"/>
                                <dgm:param type="dstNode" val="anchor6"/>
                              </dgm:alg>
                            </dgm:if>
                            <dgm:else name="Name20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7"/>
                                <dgm:param type="dstNode" val="anchor6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205"/>
                  </dgm:choose>
                </dgm:forEach>
              </dgm:layoutNode>
              <dgm:choose name="Name206">
                <dgm:if name="Name207" axis="root ch" ptType="all node" func="cnt" op="gte" val="7">
                  <dgm:layoutNode name="spPost6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208"/>
              </dgm:choose>
            </dgm:if>
            <dgm:else name="Name209"/>
          </dgm:choose>
        </dgm:if>
        <dgm:if name="Name210" axis="self" ptType="node" func="pos" op="equ" val="7">
          <dgm:layoutNode name="parTx7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211">
            <dgm:if name="Name212" axis="ch" ptType="node" func="cnt" op="gte" val="1">
              <dgm:layoutNode name="spPre7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7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7" refType="w" fact="0.77"/>
                  <dgm:constr type="w" for="ch" forName="top7" refType="w" refFor="ch" refForName="txAndLines7" fact="0.78"/>
                </dgm:constrLst>
                <dgm:forEach name="Name213" axis="ch">
                  <dgm:forEach name="Name214" axis="self" ptType="parTrans">
                    <dgm:layoutNode name="Name215" styleLbl="parChTrans1D1">
                      <dgm:choose name="Name216">
                        <dgm:if name="Name21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7"/>
                          </dgm:alg>
                        </dgm:if>
                        <dgm:else name="Name21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7"/>
                            <dgm:param type="dstNode" val="anchor7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219" axis="self" ptType="node">
                    <dgm:choose name="Name220">
                      <dgm:if name="Name221" axis="par ch" ptType="node node" func="cnt" op="equ" val="1">
                        <dgm:layoutNode name="top7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222"/>
                    </dgm:choose>
                    <dgm:layoutNode name="txAndLines7">
                      <dgm:choose name="Name223">
                        <dgm:if name="Name224" func="var" arg="dir" op="equ" val="norm">
                          <dgm:alg type="lin"/>
                        </dgm:if>
                        <dgm:else name="Name22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w" for="ch" forName="anchor7" refType="w" fact="0.89"/>
                        <dgm:constr type="w" for="ch" forName="backup7" refType="w" fact="-0.89"/>
                        <dgm:constr type="w" for="ch" forName="preLine7" refType="w" fact="0.11"/>
                        <dgm:constr type="w" for="ch" forName="desTx7" refType="w" fact="0.78"/>
                      </dgm:constrLst>
                      <dgm:layoutNode name="anchor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7" styleLbl="parChTrans1D1" moveWith="desTx7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7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</dgm:layoutNode>
                  </dgm:forEach>
                </dgm:forEach>
              </dgm:layoutNode>
            </dgm:if>
            <dgm:else name="Name226"/>
          </dgm:choose>
        </dgm:if>
        <dgm:else name="Name22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63</cp:revision>
  <cp:lastPrinted>2024-08-14T02:29:00Z</cp:lastPrinted>
  <dcterms:created xsi:type="dcterms:W3CDTF">2025-03-09T05:40:00Z</dcterms:created>
  <dcterms:modified xsi:type="dcterms:W3CDTF">2025-03-18T06:44:00Z</dcterms:modified>
</cp:coreProperties>
</file>