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12D01D75" w:rsidR="00905866" w:rsidRDefault="00491746" w:rsidP="002B03D6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DBADCC7" wp14:editId="1F9196EF">
                <wp:simplePos x="0" y="0"/>
                <wp:positionH relativeFrom="column">
                  <wp:posOffset>-142875</wp:posOffset>
                </wp:positionH>
                <wp:positionV relativeFrom="paragraph">
                  <wp:posOffset>-1181100</wp:posOffset>
                </wp:positionV>
                <wp:extent cx="7486650" cy="1800199"/>
                <wp:effectExtent l="0" t="0" r="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800199"/>
                          <a:chOff x="0" y="0"/>
                          <a:chExt cx="7486650" cy="1800225"/>
                        </a:xfrm>
                      </wpg:grpSpPr>
                      <wpg:grpSp>
                        <wpg:cNvPr id="8" name="群組 8"/>
                        <wpg:cNvGrpSpPr/>
                        <wpg:grpSpPr>
                          <a:xfrm>
                            <a:off x="0" y="0"/>
                            <a:ext cx="7486650" cy="1800225"/>
                            <a:chOff x="-1" y="-1"/>
                            <a:chExt cx="7486651" cy="1800225"/>
                          </a:xfrm>
                        </wpg:grpSpPr>
                        <wps:wsp>
                          <wps:cNvPr id="12" name="手繪多邊形：圖案 24"/>
                          <wps:cNvSpPr>
                            <a:spLocks/>
                          </wps:cNvSpPr>
                          <wps:spPr bwMode="auto">
                            <a:xfrm rot="10800000">
                              <a:off x="2362199" y="-1"/>
                              <a:ext cx="4633595" cy="1019175"/>
                            </a:xfrm>
                            <a:custGeom>
                              <a:avLst/>
                              <a:gdLst>
                                <a:gd name="T0" fmla="*/ 15892 w 3519690"/>
                                <a:gd name="T1" fmla="*/ 936864 h 896496"/>
                                <a:gd name="T2" fmla="*/ 15892 w 3519690"/>
                                <a:gd name="T3" fmla="*/ 13097 h 896496"/>
                                <a:gd name="T4" fmla="*/ 3867985 w 3519690"/>
                                <a:gd name="T5" fmla="*/ 13097 h 896496"/>
                                <a:gd name="T6" fmla="*/ 4486694 w 3519690"/>
                                <a:gd name="T7" fmla="*/ 936864 h 89649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9690" h="896496">
                                  <a:moveTo>
                                    <a:pt x="12452" y="890686"/>
                                  </a:moveTo>
                                  <a:lnTo>
                                    <a:pt x="12452" y="12451"/>
                                  </a:lnTo>
                                  <a:lnTo>
                                    <a:pt x="3030752" y="12451"/>
                                  </a:lnTo>
                                  <a:lnTo>
                                    <a:pt x="3515540" y="890686"/>
                                  </a:lnTo>
                                  <a:lnTo>
                                    <a:pt x="12452" y="890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文字方塊 25"/>
                          <wps:cNvSpPr txBox="1">
                            <a:spLocks/>
                          </wps:cNvSpPr>
                          <wps:spPr>
                            <a:xfrm>
                              <a:off x="3200400" y="476250"/>
                              <a:ext cx="4286250" cy="466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6F5C8" w14:textId="77777777" w:rsidR="00905866" w:rsidRPr="0011455E" w:rsidRDefault="00905866" w:rsidP="0090586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</w:pPr>
                                <w:r w:rsidRPr="0011455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  <w:t>多文本讀</w:t>
                                </w:r>
                                <w:r w:rsidR="001706C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  <w:t>報</w:t>
                                </w:r>
                                <w:r w:rsidRPr="0011455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  <w:t>學習單（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  <w:t>解答</w:t>
                                </w:r>
                                <w:r w:rsidRPr="0011455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6"/>
                                    <w:szCs w:val="36"/>
                                  </w:rPr>
                                  <w:t>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文字方塊 14"/>
                          <wps:cNvSpPr txBox="1">
                            <a:spLocks/>
                          </wps:cNvSpPr>
                          <wps:spPr>
                            <a:xfrm>
                              <a:off x="-1" y="942976"/>
                              <a:ext cx="2895601" cy="8572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BCD087" w14:textId="77777777" w:rsidR="00905866" w:rsidRPr="00847A41" w:rsidRDefault="00905866" w:rsidP="00905866">
                                <w:bookmarkStart w:id="0" w:name="_Hlk82165846"/>
                                <w:bookmarkEnd w:id="0"/>
                                <w:r w:rsidRPr="00847A41">
                                  <w:rPr>
                                    <w:rFonts w:ascii="微軟正黑體" w:eastAsia="微軟正黑體" w:hAnsi="微軟正黑體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0754E3A2" wp14:editId="150F378A">
                                      <wp:extent cx="2842585" cy="704850"/>
                                      <wp:effectExtent l="0" t="0" r="0" b="0"/>
                                      <wp:docPr id="19" name="圖片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47778" cy="706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字方塊 15"/>
                          <wps:cNvSpPr txBox="1">
                            <a:spLocks/>
                          </wps:cNvSpPr>
                          <wps:spPr>
                            <a:xfrm>
                              <a:off x="2974504" y="942976"/>
                              <a:ext cx="4274158" cy="533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CDD33A" w14:textId="14747C74" w:rsidR="00F6298E" w:rsidRDefault="005870D6" w:rsidP="00F6298E">
                                <w:pPr>
                                  <w:tabs>
                                    <w:tab w:val="left" w:pos="1418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="00DA4482">
                                  <w:rPr>
                                    <w:rFonts w:ascii="新細明體" w:eastAsia="新細明體" w:hAnsi="新細明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r w:rsidR="00F6298E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111</w:t>
                                </w:r>
                                <w:r w:rsidR="00F6298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300AF0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F6298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944AF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944AF8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F6298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944AF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944AF8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F6298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 w:rsidR="00353032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944AF8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家庭</w:t>
                                </w:r>
                                <w:r w:rsidR="00353032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）</w:t>
                                </w:r>
                              </w:p>
                              <w:p w14:paraId="53D73911" w14:textId="68CE6618" w:rsidR="00944AF8" w:rsidRPr="00944AF8" w:rsidRDefault="00944AF8" w:rsidP="00F6298E">
                                <w:pPr>
                                  <w:tabs>
                                    <w:tab w:val="left" w:pos="1418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</w:t>
                                </w:r>
                              </w:p>
                              <w:p w14:paraId="0D2D4EFC" w14:textId="027BD022" w:rsidR="00F6298E" w:rsidRPr="00971602" w:rsidRDefault="00F6298E" w:rsidP="00F6298E">
                                <w:pPr>
                                  <w:tabs>
                                    <w:tab w:val="left" w:pos="1418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</w:t>
                                </w:r>
                              </w:p>
                              <w:p w14:paraId="3B265F30" w14:textId="1E3BD724" w:rsidR="00971602" w:rsidRPr="00971602" w:rsidRDefault="00971602" w:rsidP="00F6298E">
                                <w:pPr>
                                  <w:tabs>
                                    <w:tab w:val="left" w:pos="1418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文字方塊 15"/>
                        <wps:cNvSpPr txBox="1">
                          <a:spLocks/>
                        </wps:cNvSpPr>
                        <wps:spPr>
                          <a:xfrm>
                            <a:off x="3888955" y="1181980"/>
                            <a:ext cx="3260035" cy="467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446A2" w14:textId="4C75698A" w:rsidR="002B03D6" w:rsidRPr="00971602" w:rsidRDefault="002B03D6" w:rsidP="002B03D6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111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年5月23日第3版（國際）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</w:p>
                            <w:p w14:paraId="4F766A46" w14:textId="77777777" w:rsidR="002B03D6" w:rsidRPr="00971602" w:rsidRDefault="002B03D6" w:rsidP="002B03D6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ADCC7" id="群組 3" o:spid="_x0000_s1026" style="position:absolute;margin-left:-11.25pt;margin-top:-93pt;width:589.5pt;height:141.75pt;z-index:251754496;mso-height-relative:margin" coordsize="74866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">
                <v:group id="群組 8" o:spid="_x0000_s1027" style="position:absolute;width:74866;height:18002" coordorigin="" coordsize="74866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手繪多邊形：圖案 24" o:spid="_x0000_s1028" style="position:absolute;left:23621;width:46336;height:10191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  <v:stroke joinstyle="miter"/>
                    <v:path arrowok="t" o:connecttype="custom" o:connectlocs="20921,1065067;20921,14889;5092118,14889;5906635,1065067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5" o:spid="_x0000_s1029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2E36F5C8" w14:textId="77777777" w:rsidR="00905866" w:rsidRPr="0011455E" w:rsidRDefault="00905866" w:rsidP="00905866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</w:pPr>
                          <w:r w:rsidRPr="0011455E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  <w:t>多文本讀</w:t>
                          </w:r>
                          <w:r w:rsidR="001706C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  <w:t>報</w:t>
                          </w:r>
                          <w:r w:rsidRPr="0011455E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  <w:t>學習單（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  <w:t>解答</w:t>
                          </w:r>
                          <w:r w:rsidRPr="0011455E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6"/>
                              <w:szCs w:val="36"/>
                            </w:rPr>
                            <w:t>篇）</w:t>
                          </w:r>
                        </w:p>
                      </w:txbxContent>
                    </v:textbox>
                  </v:shape>
                  <v:shape id="文字方塊 14" o:spid="_x0000_s1030" type="#_x0000_t202" style="position:absolute;top:9429;width:2895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14:paraId="77BCD087" w14:textId="77777777" w:rsidR="00905866" w:rsidRPr="00847A41" w:rsidRDefault="00905866" w:rsidP="00905866">
                          <w:bookmarkStart w:id="1" w:name="_Hlk82165846"/>
                          <w:bookmarkEnd w:id="1"/>
                          <w:r w:rsidRPr="00847A41">
                            <w:rPr>
                              <w:rFonts w:ascii="微軟正黑體" w:eastAsia="微軟正黑體" w:hAnsi="微軟正黑體"/>
                              <w:b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754E3A2" wp14:editId="150F378A">
                                <wp:extent cx="2842585" cy="704850"/>
                                <wp:effectExtent l="0" t="0" r="0" b="0"/>
                                <wp:docPr id="13" name="圖片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7778" cy="706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31" type="#_x0000_t202" style="position:absolute;left:29745;top:9429;width:42741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62CDD33A" w14:textId="14747C74" w:rsidR="00F6298E" w:rsidRDefault="005870D6" w:rsidP="00F6298E">
                          <w:pPr>
                            <w:tabs>
                              <w:tab w:val="left" w:pos="1418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="00DA4482">
                            <w:rPr>
                              <w:rFonts w:ascii="新細明體" w:eastAsia="新細明體" w:hAnsi="新細明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r w:rsidR="00F6298E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111</w:t>
                          </w:r>
                          <w:r w:rsidR="00F6298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300AF0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5</w:t>
                          </w:r>
                          <w:r w:rsidR="00F6298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944AF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944AF8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F6298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944AF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="00944AF8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F6298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 w:rsidR="00353032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（</w:t>
                          </w:r>
                          <w:r w:rsidR="00944AF8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家庭</w:t>
                          </w:r>
                          <w:r w:rsidR="00353032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）</w:t>
                          </w:r>
                        </w:p>
                        <w:p w14:paraId="53D73911" w14:textId="68CE6618" w:rsidR="00944AF8" w:rsidRPr="00944AF8" w:rsidRDefault="00944AF8" w:rsidP="00F6298E">
                          <w:pPr>
                            <w:tabs>
                              <w:tab w:val="left" w:pos="1418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  <w:p w14:paraId="0D2D4EFC" w14:textId="027BD022" w:rsidR="00F6298E" w:rsidRPr="00971602" w:rsidRDefault="00F6298E" w:rsidP="00F6298E">
                          <w:pPr>
                            <w:tabs>
                              <w:tab w:val="left" w:pos="1418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  <w:p w14:paraId="3B265F30" w14:textId="1E3BD724" w:rsidR="00971602" w:rsidRPr="00971602" w:rsidRDefault="00971602" w:rsidP="00F6298E">
                          <w:pPr>
                            <w:tabs>
                              <w:tab w:val="left" w:pos="1418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_x0000_s1032" type="#_x0000_t202" style="position:absolute;left:38889;top:11819;width:32600;height:4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BE446A2" w14:textId="4C75698A" w:rsidR="002B03D6" w:rsidRPr="00971602" w:rsidRDefault="002B03D6" w:rsidP="002B03D6">
                        <w:pPr>
                          <w:tabs>
                            <w:tab w:val="left" w:pos="1418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111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年5月23日第3版（國際）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          </w:t>
                        </w:r>
                      </w:p>
                      <w:p w14:paraId="4F766A46" w14:textId="77777777" w:rsidR="002B03D6" w:rsidRPr="00971602" w:rsidRDefault="002B03D6" w:rsidP="002B03D6">
                        <w:pPr>
                          <w:tabs>
                            <w:tab w:val="left" w:pos="1418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001773" wp14:editId="5506C14F">
                <wp:simplePos x="0" y="0"/>
                <wp:positionH relativeFrom="column">
                  <wp:posOffset>2827185</wp:posOffset>
                </wp:positionH>
                <wp:positionV relativeFrom="paragraph">
                  <wp:posOffset>220345</wp:posOffset>
                </wp:positionV>
                <wp:extent cx="4399468" cy="514350"/>
                <wp:effectExtent l="0" t="0" r="0" b="0"/>
                <wp:wrapNone/>
                <wp:docPr id="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9468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018D9" w14:textId="5703312A" w:rsidR="00DA4482" w:rsidRPr="00D957C7" w:rsidRDefault="00DA4482" w:rsidP="00312D0B">
                            <w:pPr>
                              <w:snapToGrid w:val="0"/>
                              <w:spacing w:beforeLines="100" w:before="360" w:afterLines="100" w:after="360" w:line="280" w:lineRule="exact"/>
                              <w:contextualSpacing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</w:t>
                            </w:r>
                            <w:r w:rsidR="00503220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01773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33" type="#_x0000_t202" style="position:absolute;margin-left:222.6pt;margin-top:17.35pt;width:346.4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" filled="f" stroked="f" strokeweight=".5pt">
                <v:textbox>
                  <w:txbxContent>
                    <w:p w14:paraId="46A018D9" w14:textId="5703312A" w:rsidR="00DA4482" w:rsidRPr="00D957C7" w:rsidRDefault="00DA4482" w:rsidP="00312D0B">
                      <w:pPr>
                        <w:snapToGrid w:val="0"/>
                        <w:spacing w:beforeLines="100" w:before="360" w:afterLines="100" w:after="360" w:line="280" w:lineRule="exact"/>
                        <w:contextualSpacing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</w:t>
                      </w:r>
                      <w:r w:rsidR="00503220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7ABE95BB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43AFF003" w14:textId="63778BE4" w:rsidR="00905866" w:rsidRDefault="000545CF" w:rsidP="00651A11">
      <w:pPr>
        <w:snapToGrid w:val="0"/>
        <w:spacing w:line="300" w:lineRule="auto"/>
        <w:contextualSpacing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C7C058" wp14:editId="031275B0">
                <wp:simplePos x="0" y="0"/>
                <wp:positionH relativeFrom="column">
                  <wp:posOffset>-47625</wp:posOffset>
                </wp:positionH>
                <wp:positionV relativeFrom="paragraph">
                  <wp:posOffset>74295</wp:posOffset>
                </wp:positionV>
                <wp:extent cx="68199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C1E2C" id="直線接點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5.85pt" to="533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" strokecolor="#9cc2e5 [1940]" strokeweight="1.5pt">
                <v:stroke joinstyle="miter"/>
              </v:line>
            </w:pict>
          </mc:Fallback>
        </mc:AlternateContent>
      </w:r>
    </w:p>
    <w:p w14:paraId="5308078F" w14:textId="264FD4C2" w:rsidR="00944AF8" w:rsidRDefault="002526B4" w:rsidP="005F7265">
      <w:pPr>
        <w:tabs>
          <w:tab w:val="left" w:pos="2694"/>
        </w:tabs>
        <w:snapToGrid w:val="0"/>
        <w:spacing w:afterLines="50" w:after="180" w:line="276" w:lineRule="auto"/>
        <w:contextualSpacing/>
        <w:rPr>
          <w:rFonts w:ascii="標楷體" w:eastAsia="標楷體" w:hAnsi="標楷體"/>
          <w:b/>
          <w:sz w:val="8"/>
          <w:szCs w:val="24"/>
        </w:rPr>
      </w:pPr>
      <w:bookmarkStart w:id="1" w:name="_Hlk99970638"/>
      <w:bookmarkEnd w:id="1"/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2" w:name="_Hlk88432529"/>
      <w:r w:rsidR="00944AF8">
        <w:rPr>
          <w:rFonts w:ascii="標楷體" w:eastAsia="標楷體" w:hAnsi="標楷體" w:hint="eastAsia"/>
          <w:b/>
          <w:sz w:val="28"/>
          <w:szCs w:val="24"/>
        </w:rPr>
        <w:t>這</w:t>
      </w:r>
      <w:proofErr w:type="gramStart"/>
      <w:r w:rsidR="00944AF8">
        <w:rPr>
          <w:rFonts w:ascii="標楷體" w:eastAsia="標楷體" w:hAnsi="標楷體" w:hint="eastAsia"/>
          <w:b/>
          <w:sz w:val="28"/>
          <w:szCs w:val="24"/>
        </w:rPr>
        <w:t>週</w:t>
      </w:r>
      <w:proofErr w:type="gramEnd"/>
      <w:r w:rsidR="00944AF8">
        <w:rPr>
          <w:rFonts w:ascii="標楷體" w:eastAsia="標楷體" w:hAnsi="標楷體" w:hint="eastAsia"/>
          <w:b/>
          <w:sz w:val="28"/>
          <w:szCs w:val="24"/>
        </w:rPr>
        <w:t>有兩篇關於「肥胖」的文章，但指的並不是同一回事</w:t>
      </w:r>
      <w:r w:rsidR="001572DD">
        <w:rPr>
          <w:rFonts w:ascii="標楷體" w:eastAsia="標楷體" w:hAnsi="標楷體" w:hint="eastAsia"/>
          <w:b/>
          <w:sz w:val="28"/>
          <w:szCs w:val="24"/>
        </w:rPr>
        <w:t>，卻又有相似之處</w:t>
      </w:r>
      <w:r w:rsidR="00944AF8">
        <w:rPr>
          <w:rFonts w:ascii="標楷體" w:eastAsia="標楷體" w:hAnsi="標楷體" w:hint="eastAsia"/>
          <w:b/>
          <w:sz w:val="28"/>
          <w:szCs w:val="24"/>
        </w:rPr>
        <w:t>。一起讀一讀</w:t>
      </w:r>
      <w:r w:rsidR="001572DD">
        <w:rPr>
          <w:rFonts w:ascii="標楷體" w:eastAsia="標楷體" w:hAnsi="標楷體" w:hint="eastAsia"/>
          <w:b/>
          <w:sz w:val="28"/>
          <w:szCs w:val="24"/>
        </w:rPr>
        <w:t>這兩篇</w:t>
      </w:r>
      <w:r w:rsidR="00944AF8">
        <w:rPr>
          <w:rFonts w:ascii="標楷體" w:eastAsia="標楷體" w:hAnsi="標楷體" w:hint="eastAsia"/>
          <w:b/>
          <w:sz w:val="28"/>
          <w:szCs w:val="24"/>
        </w:rPr>
        <w:t>文章吧！</w:t>
      </w:r>
    </w:p>
    <w:p w14:paraId="3AAEAF1E" w14:textId="29FC11C0" w:rsidR="00F6298E" w:rsidRDefault="00944AF8" w:rsidP="00C92A84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：</w:t>
      </w:r>
      <w:bookmarkEnd w:id="2"/>
      <w:r w:rsidR="001572DD">
        <w:rPr>
          <w:rFonts w:ascii="標楷體" w:eastAsia="標楷體" w:hAnsi="標楷體" w:hint="eastAsia"/>
          <w:sz w:val="28"/>
          <w:szCs w:val="24"/>
        </w:rPr>
        <w:t>肥胖</w:t>
      </w:r>
      <w:r w:rsidR="00F21C94">
        <w:rPr>
          <w:rFonts w:ascii="標楷體" w:eastAsia="標楷體" w:hAnsi="標楷體" w:hint="eastAsia"/>
          <w:sz w:val="28"/>
          <w:szCs w:val="24"/>
        </w:rPr>
        <w:t>已成流行病</w:t>
      </w:r>
    </w:p>
    <w:p w14:paraId="5A80D7A8" w14:textId="2383F88E" w:rsidR="00F6298E" w:rsidRDefault="00F6298E" w:rsidP="00C92A84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</w:t>
      </w:r>
      <w:r w:rsidR="00920C5F">
        <w:rPr>
          <w:rFonts w:ascii="標楷體" w:eastAsia="標楷體" w:hAnsi="標楷體" w:hint="eastAsia"/>
          <w:sz w:val="28"/>
          <w:szCs w:val="24"/>
        </w:rPr>
        <w:t>5</w:t>
      </w:r>
      <w:r>
        <w:rPr>
          <w:rFonts w:ascii="標楷體" w:eastAsia="標楷體" w:hAnsi="標楷體" w:hint="eastAsia"/>
          <w:sz w:val="28"/>
          <w:szCs w:val="24"/>
        </w:rPr>
        <w:t>月</w:t>
      </w:r>
      <w:r w:rsidR="00F21C94">
        <w:rPr>
          <w:rFonts w:ascii="標楷體" w:eastAsia="標楷體" w:hAnsi="標楷體" w:hint="eastAsia"/>
          <w:sz w:val="28"/>
          <w:szCs w:val="24"/>
        </w:rPr>
        <w:t>2</w:t>
      </w:r>
      <w:r w:rsidR="00F21C94">
        <w:rPr>
          <w:rFonts w:ascii="標楷體" w:eastAsia="標楷體" w:hAnsi="標楷體"/>
          <w:sz w:val="28"/>
          <w:szCs w:val="24"/>
        </w:rPr>
        <w:t>3</w:t>
      </w:r>
      <w:r>
        <w:rPr>
          <w:rFonts w:ascii="標楷體" w:eastAsia="標楷體" w:hAnsi="標楷體" w:hint="eastAsia"/>
          <w:sz w:val="28"/>
          <w:szCs w:val="24"/>
        </w:rPr>
        <w:t>日第3版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〈</w:t>
      </w:r>
      <w:proofErr w:type="gramEnd"/>
      <w:r w:rsidR="00F21C94">
        <w:rPr>
          <w:rFonts w:ascii="標楷體" w:eastAsia="標楷體" w:hAnsi="標楷體" w:hint="eastAsia"/>
          <w:sz w:val="28"/>
          <w:szCs w:val="24"/>
        </w:rPr>
        <w:t>世衛報告：肥胖在歐洲已成流行病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〉</w:t>
      </w:r>
      <w:r w:rsidR="00F21C94">
        <w:rPr>
          <w:rFonts w:ascii="標楷體" w:eastAsia="標楷體" w:hAnsi="標楷體" w:hint="eastAsia"/>
          <w:sz w:val="28"/>
          <w:szCs w:val="24"/>
        </w:rPr>
        <w:t>及同版</w:t>
      </w:r>
      <w:proofErr w:type="gramEnd"/>
      <w:r w:rsidR="00F21C94">
        <w:rPr>
          <w:rFonts w:ascii="標楷體" w:eastAsia="標楷體" w:hAnsi="標楷體" w:hint="eastAsia"/>
          <w:sz w:val="28"/>
          <w:szCs w:val="24"/>
        </w:rPr>
        <w:t>的</w:t>
      </w:r>
      <w:r w:rsidR="00920C5F">
        <w:rPr>
          <w:rFonts w:ascii="標楷體" w:eastAsia="標楷體" w:hAnsi="標楷體" w:hint="eastAsia"/>
          <w:sz w:val="28"/>
          <w:szCs w:val="24"/>
        </w:rPr>
        <w:t>〈</w:t>
      </w:r>
      <w:r w:rsidR="00F21C94">
        <w:rPr>
          <w:rFonts w:ascii="標楷體" w:eastAsia="標楷體" w:hAnsi="標楷體" w:hint="eastAsia"/>
          <w:sz w:val="28"/>
          <w:szCs w:val="24"/>
        </w:rPr>
        <w:t>外送點餐、網路遊戲 助長兒童肥胖</w:t>
      </w:r>
      <w:r w:rsidR="00920C5F">
        <w:rPr>
          <w:rFonts w:ascii="標楷體" w:eastAsia="標楷體" w:hAnsi="標楷體" w:hint="eastAsia"/>
          <w:sz w:val="28"/>
          <w:szCs w:val="24"/>
        </w:rPr>
        <w:t>〉兩篇文章</w:t>
      </w:r>
      <w:r>
        <w:rPr>
          <w:rFonts w:ascii="標楷體" w:eastAsia="標楷體" w:hAnsi="標楷體" w:hint="eastAsia"/>
          <w:sz w:val="28"/>
          <w:szCs w:val="24"/>
        </w:rPr>
        <w:t>，回答以下問題。</w:t>
      </w:r>
    </w:p>
    <w:p w14:paraId="1BDE25FE" w14:textId="2F6AF3B6" w:rsidR="00920C5F" w:rsidRPr="00C063D7" w:rsidRDefault="00353032" w:rsidP="00033C2F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  <w:u w:val="single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一、</w:t>
      </w:r>
      <w:r w:rsidR="0032084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歐洲有多少人面臨體重過重或肥胖問題？</w:t>
      </w:r>
    </w:p>
    <w:p w14:paraId="1D4CCB4B" w14:textId="13E8E560" w:rsidR="00734F10" w:rsidRDefault="001B0FC8" w:rsidP="001B0FC8">
      <w:pPr>
        <w:widowControl/>
        <w:snapToGrid w:val="0"/>
        <w:spacing w:line="276" w:lineRule="auto"/>
        <w:contextualSpacing/>
        <w:jc w:val="center"/>
        <w:rPr>
          <w:rFonts w:ascii="標楷體" w:eastAsia="標楷體" w:hAnsi="標楷體" w:cs="新細明體"/>
          <w:kern w:val="0"/>
          <w:sz w:val="28"/>
          <w:szCs w:val="24"/>
        </w:rPr>
      </w:pPr>
      <w:r w:rsidRPr="001B0FC8">
        <w:rPr>
          <w:rFonts w:ascii="標楷體" w:eastAsia="標楷體" w:hAnsi="標楷體" w:cs="新細明體"/>
          <w:noProof/>
          <w:kern w:val="0"/>
          <w:sz w:val="28"/>
          <w:szCs w:val="24"/>
        </w:rPr>
        <w:drawing>
          <wp:anchor distT="0" distB="0" distL="114300" distR="114300" simplePos="0" relativeHeight="251745280" behindDoc="1" locked="0" layoutInCell="1" allowOverlap="1" wp14:anchorId="0FD744BC" wp14:editId="0EBC63A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341245" cy="1652270"/>
            <wp:effectExtent l="0" t="0" r="1905" b="5080"/>
            <wp:wrapTight wrapText="bothSides">
              <wp:wrapPolygon edited="0">
                <wp:start x="0" y="0"/>
                <wp:lineTo x="0" y="21417"/>
                <wp:lineTo x="21442" y="21417"/>
                <wp:lineTo x="2144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BF250" w14:textId="184BD8CE" w:rsidR="00033C2F" w:rsidRDefault="00033C2F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30C9267C" w14:textId="057B4B05" w:rsidR="00033C2F" w:rsidRDefault="00033C2F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49663C93" w14:textId="6C2F3226" w:rsidR="00033C2F" w:rsidRDefault="00EF3DB9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D4D677" wp14:editId="4242CC47">
                <wp:simplePos x="0" y="0"/>
                <wp:positionH relativeFrom="column">
                  <wp:posOffset>4724400</wp:posOffset>
                </wp:positionH>
                <wp:positionV relativeFrom="paragraph">
                  <wp:posOffset>71120</wp:posOffset>
                </wp:positionV>
                <wp:extent cx="1682750" cy="692150"/>
                <wp:effectExtent l="0" t="0" r="12700" b="1270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3D527" w14:textId="08CB232A" w:rsidR="001B0FC8" w:rsidRPr="001B0FC8" w:rsidRDefault="001B0FC8" w:rsidP="001B0FC8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兒童</w:t>
                            </w:r>
                            <w:r w:rsidRPr="001B0FC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有(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三分之一</w:t>
                            </w:r>
                            <w:r w:rsidRPr="001B0FC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過重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D677" id="文字方塊 11" o:spid="_x0000_s1034" type="#_x0000_t202" style="position:absolute;margin-left:372pt;margin-top:5.6pt;width:132.5pt;height:5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" fillcolor="white [3201]" strokeweight=".5pt">
                <v:textbox>
                  <w:txbxContent>
                    <w:p w14:paraId="4753D527" w14:textId="08CB232A" w:rsidR="001B0FC8" w:rsidRPr="001B0FC8" w:rsidRDefault="001B0FC8" w:rsidP="001B0FC8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兒童</w:t>
                      </w:r>
                      <w:r w:rsidRPr="001B0FC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有(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三分之一</w:t>
                      </w:r>
                      <w:r w:rsidRPr="001B0FC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過重</w:t>
                      </w:r>
                    </w:p>
                  </w:txbxContent>
                </v:textbox>
              </v:shape>
            </w:pict>
          </mc:Fallback>
        </mc:AlternateContent>
      </w:r>
      <w:r w:rsidR="001B0FC8">
        <w:rPr>
          <w:rFonts w:ascii="標楷體" w:eastAsia="標楷體" w:hAnsi="標楷體" w:cs="新細明體"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1E2D72" wp14:editId="45F51E7D">
                <wp:simplePos x="0" y="0"/>
                <wp:positionH relativeFrom="column">
                  <wp:posOffset>317500</wp:posOffset>
                </wp:positionH>
                <wp:positionV relativeFrom="paragraph">
                  <wp:posOffset>93345</wp:posOffset>
                </wp:positionV>
                <wp:extent cx="1682750" cy="692150"/>
                <wp:effectExtent l="0" t="0" r="12700" b="1270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42FF2" w14:textId="7F3C6274" w:rsidR="001B0FC8" w:rsidRPr="001B0FC8" w:rsidRDefault="001B0FC8" w:rsidP="001B0FC8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B0FC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成年人有(</w:t>
                            </w:r>
                            <w:r w:rsidRPr="001B0FC8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近六成</w:t>
                            </w:r>
                            <w:r w:rsidRPr="001B0FC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過重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E2D72" id="文字方塊 10" o:spid="_x0000_s1035" type="#_x0000_t202" style="position:absolute;margin-left:25pt;margin-top:7.35pt;width:132.5pt;height:54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" fillcolor="white [3201]" strokeweight=".5pt">
                <v:textbox>
                  <w:txbxContent>
                    <w:p w14:paraId="1AC42FF2" w14:textId="7F3C6274" w:rsidR="001B0FC8" w:rsidRPr="001B0FC8" w:rsidRDefault="001B0FC8" w:rsidP="001B0FC8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B0FC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成年人有(</w:t>
                      </w:r>
                      <w:r w:rsidRPr="001B0FC8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近六成</w:t>
                      </w:r>
                      <w:r w:rsidRPr="001B0FC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過重</w:t>
                      </w:r>
                    </w:p>
                  </w:txbxContent>
                </v:textbox>
              </v:shape>
            </w:pict>
          </mc:Fallback>
        </mc:AlternateContent>
      </w:r>
    </w:p>
    <w:p w14:paraId="05D83CC2" w14:textId="57B59558" w:rsidR="00033C2F" w:rsidRDefault="00033C2F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1D4EAA18" w14:textId="6DE02977" w:rsidR="001B0FC8" w:rsidRDefault="001B0FC8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4BA3B6C3" w14:textId="62A72C7B" w:rsidR="001B0FC8" w:rsidRDefault="001B0FC8" w:rsidP="00320848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747E2D25" w14:textId="77777777" w:rsidR="00C92A84" w:rsidRPr="00734F10" w:rsidRDefault="00C92A84" w:rsidP="00C92A84">
      <w:pPr>
        <w:widowControl/>
        <w:snapToGrid w:val="0"/>
        <w:spacing w:afterLines="50" w:after="180" w:line="276" w:lineRule="auto"/>
        <w:contextualSpacing/>
        <w:rPr>
          <w:rFonts w:ascii="標楷體" w:eastAsia="標楷體" w:hAnsi="標楷體" w:cs="新細明體"/>
          <w:kern w:val="0"/>
          <w:sz w:val="8"/>
          <w:szCs w:val="6"/>
        </w:rPr>
      </w:pPr>
    </w:p>
    <w:p w14:paraId="3E6D1709" w14:textId="3CDA9C8D" w:rsidR="005D040A" w:rsidRDefault="00416A09" w:rsidP="00C92A84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二、</w:t>
      </w:r>
      <w:r w:rsidR="001B0FC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為什麼會說「肥胖在歐洲已成流行病」？</w:t>
      </w:r>
    </w:p>
    <w:p w14:paraId="41C87E3B" w14:textId="4AA10D63" w:rsidR="00350035" w:rsidRPr="00350035" w:rsidRDefault="00350035" w:rsidP="00350035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</w:t>
      </w:r>
      <w:r w:rsidR="00EF0263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　</w:t>
      </w:r>
      <w:r w:rsidRPr="00350035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■</w:t>
      </w: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>肥胖人數程度已達流行病比率</w:t>
      </w:r>
    </w:p>
    <w:p w14:paraId="29B49468" w14:textId="1F8B72C6" w:rsidR="001B0FC8" w:rsidRPr="00350035" w:rsidRDefault="001B0FC8" w:rsidP="00C92A84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</w:t>
      </w:r>
      <w:r w:rsidR="00EF0263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　</w:t>
      </w:r>
      <w:r w:rsidR="00350035"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>□肥胖成為一種</w:t>
      </w:r>
      <w:r w:rsidR="00350035">
        <w:rPr>
          <w:rFonts w:ascii="標楷體" w:eastAsia="標楷體" w:hAnsi="標楷體" w:cs="新細明體" w:hint="eastAsia"/>
          <w:kern w:val="0"/>
          <w:sz w:val="28"/>
          <w:szCs w:val="24"/>
        </w:rPr>
        <w:t>追求的</w:t>
      </w:r>
      <w:r w:rsidR="00350035"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>流行時尚</w:t>
      </w:r>
    </w:p>
    <w:p w14:paraId="27BBB1B6" w14:textId="43BEC74F" w:rsidR="00350035" w:rsidRDefault="00350035" w:rsidP="00C92A84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</w:t>
      </w:r>
      <w:r w:rsidR="00EF0263"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　</w:t>
      </w: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>□</w:t>
      </w:r>
      <w:r>
        <w:rPr>
          <w:rFonts w:ascii="標楷體" w:eastAsia="標楷體" w:hAnsi="標楷體" w:cs="新細明體" w:hint="eastAsia"/>
          <w:kern w:val="0"/>
          <w:sz w:val="28"/>
          <w:szCs w:val="24"/>
        </w:rPr>
        <w:t>接觸</w:t>
      </w:r>
      <w:r w:rsidRPr="00350035">
        <w:rPr>
          <w:rFonts w:ascii="標楷體" w:eastAsia="標楷體" w:hAnsi="標楷體" w:cs="新細明體" w:hint="eastAsia"/>
          <w:kern w:val="0"/>
          <w:sz w:val="28"/>
          <w:szCs w:val="24"/>
        </w:rPr>
        <w:t>某種流行病會導致肥胖</w:t>
      </w:r>
    </w:p>
    <w:p w14:paraId="0FDDBCB8" w14:textId="77777777" w:rsidR="00350035" w:rsidRPr="00350035" w:rsidRDefault="00350035" w:rsidP="00C92A84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439FA407" w14:textId="6CBBE97F" w:rsidR="005D040A" w:rsidRPr="00517E14" w:rsidRDefault="00734F10" w:rsidP="00C92A84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 w:rsidRPr="00517E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三、</w:t>
      </w:r>
      <w:r w:rsid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文章提出了兩個助長</w:t>
      </w:r>
      <w:r w:rsidR="00350035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兒童肥胖</w:t>
      </w:r>
      <w:r w:rsid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的原因，為什麼會這麼說</w:t>
      </w:r>
      <w:r w:rsidR="00B10E25" w:rsidRPr="00517E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？</w:t>
      </w:r>
    </w:p>
    <w:p w14:paraId="289A5FED" w14:textId="6FDC4B8D" w:rsidR="00C92A84" w:rsidRDefault="00FD426C" w:rsidP="00FD426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71C33404" wp14:editId="45D00338">
            <wp:simplePos x="0" y="0"/>
            <wp:positionH relativeFrom="column">
              <wp:posOffset>266700</wp:posOffset>
            </wp:positionH>
            <wp:positionV relativeFrom="paragraph">
              <wp:posOffset>5715</wp:posOffset>
            </wp:positionV>
            <wp:extent cx="850900" cy="850900"/>
            <wp:effectExtent l="0" t="0" r="6350" b="0"/>
            <wp:wrapTight wrapText="bothSides">
              <wp:wrapPolygon edited="0">
                <wp:start x="2418" y="14346"/>
                <wp:lineTo x="6287" y="21600"/>
                <wp:lineTo x="17893" y="21600"/>
                <wp:lineTo x="19343" y="17731"/>
                <wp:lineTo x="19343" y="9994"/>
                <wp:lineTo x="12090" y="6609"/>
                <wp:lineTo x="9672" y="322"/>
                <wp:lineTo x="5803" y="322"/>
                <wp:lineTo x="2418" y="11445"/>
                <wp:lineTo x="2418" y="14346"/>
              </wp:wrapPolygon>
            </wp:wrapTight>
            <wp:docPr id="14" name="圖片 14" descr="查看來源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查看來源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11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　　</w:t>
      </w:r>
    </w:p>
    <w:p w14:paraId="26714DF6" w14:textId="77777777" w:rsidR="00CB4C18" w:rsidRDefault="00FD426C" w:rsidP="00FD426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 w:rsidRP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原因</w:t>
      </w:r>
      <w:proofErr w:type="gramStart"/>
      <w:r w:rsidRP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一</w:t>
      </w:r>
      <w:proofErr w:type="gramEnd"/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：外送點餐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 </w:t>
      </w:r>
    </w:p>
    <w:p w14:paraId="6B5A399B" w14:textId="0D8DCA01" w:rsidR="00FD426C" w:rsidRPr="00CB4C18" w:rsidRDefault="00CB4C18" w:rsidP="00CB4C18">
      <w:pPr>
        <w:widowControl/>
        <w:snapToGrid w:val="0"/>
        <w:spacing w:line="276" w:lineRule="auto"/>
        <w:ind w:leftChars="590" w:left="2630" w:hangingChars="506" w:hanging="1214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0B2147B4" wp14:editId="58185CC0">
            <wp:simplePos x="0" y="0"/>
            <wp:positionH relativeFrom="column">
              <wp:posOffset>273050</wp:posOffset>
            </wp:positionH>
            <wp:positionV relativeFrom="paragraph">
              <wp:posOffset>507365</wp:posOffset>
            </wp:positionV>
            <wp:extent cx="850900" cy="850900"/>
            <wp:effectExtent l="0" t="0" r="6350" b="0"/>
            <wp:wrapTight wrapText="bothSides">
              <wp:wrapPolygon edited="0">
                <wp:start x="2418" y="14346"/>
                <wp:lineTo x="6287" y="21600"/>
                <wp:lineTo x="17893" y="21600"/>
                <wp:lineTo x="19343" y="17731"/>
                <wp:lineTo x="19343" y="9994"/>
                <wp:lineTo x="12090" y="6609"/>
                <wp:lineTo x="9672" y="322"/>
                <wp:lineTo x="5803" y="322"/>
                <wp:lineTo x="2418" y="11445"/>
                <wp:lineTo x="2418" y="14346"/>
              </wp:wrapPolygon>
            </wp:wrapTight>
            <wp:docPr id="15" name="圖片 15" descr="查看來源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查看來源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  </w:t>
      </w:r>
      <w:r w:rsidR="00FD426C"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理由</w:t>
      </w:r>
      <w:r w:rsid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Pr="00CB4C18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增加對高脂、高糖食品、飲料的消費。</w:t>
      </w:r>
      <w:proofErr w:type="gramStart"/>
      <w:r w:rsidRPr="00CB4C18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外食也比</w:t>
      </w:r>
      <w:proofErr w:type="gramEnd"/>
      <w:r w:rsidRPr="00CB4C18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在家</w:t>
      </w:r>
      <w:proofErr w:type="gramStart"/>
      <w:r w:rsidRPr="00CB4C18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自煮吃</w:t>
      </w:r>
      <w:proofErr w:type="gramEnd"/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進</w:t>
      </w:r>
      <w:r w:rsidRPr="00CB4C18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更多熱量</w:t>
      </w:r>
      <w:r w:rsidR="00EF0263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。</w:t>
      </w:r>
    </w:p>
    <w:p w14:paraId="4CFA04FC" w14:textId="77777777" w:rsidR="00CB4C18" w:rsidRDefault="00CB4C18" w:rsidP="00FD426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  <w:bdr w:val="single" w:sz="4" w:space="0" w:color="auto"/>
        </w:rPr>
      </w:pPr>
    </w:p>
    <w:p w14:paraId="43951490" w14:textId="78ED4CC9" w:rsidR="00FD426C" w:rsidRPr="00CB4C18" w:rsidRDefault="00CB4C18" w:rsidP="00FD426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 w:rsidRP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原因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二</w:t>
      </w:r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網路遊戲</w:t>
      </w:r>
    </w:p>
    <w:p w14:paraId="1EA8149E" w14:textId="3BF7AB3B" w:rsidR="00FD426C" w:rsidRDefault="00CB4C18" w:rsidP="00EF0263">
      <w:pPr>
        <w:widowControl/>
        <w:snapToGrid w:val="0"/>
        <w:spacing w:line="276" w:lineRule="auto"/>
        <w:ind w:leftChars="118" w:left="283" w:firstLine="1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  </w:t>
      </w:r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理由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="00FB64C5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網路遊戲帶來不良飲食習慣，讓</w:t>
      </w:r>
      <w:proofErr w:type="gramStart"/>
      <w:r w:rsidR="00FB64C5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人更宅</w:t>
      </w:r>
      <w:proofErr w:type="gramEnd"/>
      <w:r w:rsidR="00FB64C5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、更不喜歡活動</w:t>
      </w:r>
      <w:r w:rsidR="00EF0263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。</w:t>
      </w:r>
    </w:p>
    <w:p w14:paraId="76044D24" w14:textId="77777777" w:rsidR="00FD426C" w:rsidRPr="00517E14" w:rsidRDefault="00FD426C" w:rsidP="00FD426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</w:p>
    <w:p w14:paraId="4D451498" w14:textId="77777777" w:rsidR="00FB64C5" w:rsidRDefault="00FB64C5" w:rsidP="00B10E25">
      <w:pPr>
        <w:widowControl/>
        <w:kinsoku w:val="0"/>
        <w:snapToGrid w:val="0"/>
        <w:spacing w:beforeLines="50" w:before="180" w:line="0" w:lineRule="atLeast"/>
        <w:contextualSpacing/>
        <w:rPr>
          <w:rFonts w:asciiTheme="minorEastAsia" w:hAnsiTheme="minorEastAsia"/>
          <w:sz w:val="22"/>
        </w:rPr>
      </w:pPr>
    </w:p>
    <w:p w14:paraId="265C450E" w14:textId="4E28B1A4" w:rsidR="00F6298E" w:rsidRPr="00B10E25" w:rsidRDefault="00F6298E" w:rsidP="00B10E25">
      <w:pPr>
        <w:widowControl/>
        <w:kinsoku w:val="0"/>
        <w:snapToGrid w:val="0"/>
        <w:spacing w:beforeLines="50" w:before="180" w:line="0" w:lineRule="atLeast"/>
        <w:contextualSpacing/>
        <w:rPr>
          <w:rFonts w:asciiTheme="minorEastAsia" w:hAnsiTheme="minorEastAsia"/>
          <w:sz w:val="22"/>
        </w:rPr>
      </w:pPr>
      <w:r w:rsidRPr="00B10E25">
        <w:rPr>
          <w:rFonts w:asciiTheme="minorEastAsia" w:hAnsiTheme="minorEastAsia" w:hint="eastAsia"/>
          <w:sz w:val="22"/>
        </w:rPr>
        <w:t>■給師長的話：</w:t>
      </w:r>
      <w:r w:rsidR="00B10E25">
        <w:rPr>
          <w:rFonts w:asciiTheme="minorEastAsia" w:hAnsiTheme="minorEastAsia" w:hint="eastAsia"/>
          <w:sz w:val="22"/>
        </w:rPr>
        <w:t>任務</w:t>
      </w:r>
      <w:proofErr w:type="gramStart"/>
      <w:r w:rsidR="00B10E25">
        <w:rPr>
          <w:rFonts w:asciiTheme="minorEastAsia" w:hAnsiTheme="minorEastAsia" w:hint="eastAsia"/>
          <w:sz w:val="22"/>
        </w:rPr>
        <w:t>一</w:t>
      </w:r>
      <w:proofErr w:type="gramEnd"/>
      <w:r w:rsidR="00FB64C5">
        <w:rPr>
          <w:rFonts w:asciiTheme="minorEastAsia" w:hAnsiTheme="minorEastAsia" w:hint="eastAsia"/>
          <w:sz w:val="22"/>
        </w:rPr>
        <w:t>先</w:t>
      </w:r>
      <w:r w:rsidR="009F6799">
        <w:rPr>
          <w:rFonts w:asciiTheme="minorEastAsia" w:hAnsiTheme="minorEastAsia" w:hint="eastAsia"/>
          <w:sz w:val="22"/>
        </w:rPr>
        <w:t>了</w:t>
      </w:r>
      <w:r w:rsidR="00FB64C5">
        <w:rPr>
          <w:rFonts w:asciiTheme="minorEastAsia" w:hAnsiTheme="minorEastAsia" w:hint="eastAsia"/>
          <w:sz w:val="22"/>
        </w:rPr>
        <w:t>解歐洲人肥胖現況，以及助長兒童肥胖的原因</w:t>
      </w:r>
      <w:r w:rsidR="00517E14">
        <w:rPr>
          <w:rFonts w:asciiTheme="minorEastAsia" w:hAnsiTheme="minorEastAsia" w:hint="eastAsia"/>
          <w:sz w:val="22"/>
        </w:rPr>
        <w:t>。</w:t>
      </w:r>
    </w:p>
    <w:p w14:paraId="3CD1E98D" w14:textId="72B1BFD9" w:rsidR="00F6298E" w:rsidRDefault="00F6298E" w:rsidP="009F679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br w:type="page"/>
      </w:r>
      <w:r>
        <w:lastRenderedPageBreak/>
        <w:sym w:font="Wingdings" w:char="F026"/>
      </w: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任務二：</w:t>
      </w:r>
      <w:r w:rsidR="005F7265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資訊也有肥胖症</w:t>
      </w:r>
    </w:p>
    <w:p w14:paraId="72183BA3" w14:textId="2D2707EC" w:rsidR="00F6298E" w:rsidRDefault="00517E14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517E14">
        <w:rPr>
          <w:rFonts w:ascii="標楷體" w:eastAsia="標楷體" w:hAnsi="標楷體" w:hint="eastAsia"/>
          <w:sz w:val="28"/>
          <w:szCs w:val="24"/>
        </w:rPr>
        <w:t xml:space="preserve">    閱讀</w:t>
      </w:r>
      <w:r>
        <w:rPr>
          <w:rFonts w:ascii="標楷體" w:eastAsia="標楷體" w:hAnsi="標楷體" w:hint="eastAsia"/>
          <w:sz w:val="28"/>
          <w:szCs w:val="24"/>
        </w:rPr>
        <w:t>5月</w:t>
      </w:r>
      <w:r w:rsidR="005F7265">
        <w:rPr>
          <w:rFonts w:ascii="標楷體" w:eastAsia="標楷體" w:hAnsi="標楷體" w:hint="eastAsia"/>
          <w:sz w:val="28"/>
          <w:szCs w:val="24"/>
        </w:rPr>
        <w:t>2</w:t>
      </w:r>
      <w:r w:rsidR="005F7265">
        <w:rPr>
          <w:rFonts w:ascii="標楷體" w:eastAsia="標楷體" w:hAnsi="標楷體"/>
          <w:sz w:val="28"/>
          <w:szCs w:val="24"/>
        </w:rPr>
        <w:t>2</w:t>
      </w:r>
      <w:r>
        <w:rPr>
          <w:rFonts w:ascii="標楷體" w:eastAsia="標楷體" w:hAnsi="標楷體" w:hint="eastAsia"/>
          <w:sz w:val="28"/>
          <w:szCs w:val="24"/>
        </w:rPr>
        <w:t>日第</w:t>
      </w:r>
      <w:r w:rsidR="005F7265">
        <w:rPr>
          <w:rFonts w:ascii="標楷體" w:eastAsia="標楷體" w:hAnsi="標楷體" w:hint="eastAsia"/>
          <w:sz w:val="28"/>
          <w:szCs w:val="24"/>
        </w:rPr>
        <w:t>1</w:t>
      </w:r>
      <w:r w:rsidR="005F7265">
        <w:rPr>
          <w:rFonts w:ascii="標楷體" w:eastAsia="標楷體" w:hAnsi="標楷體"/>
          <w:sz w:val="28"/>
          <w:szCs w:val="24"/>
        </w:rPr>
        <w:t>2</w:t>
      </w:r>
      <w:r>
        <w:rPr>
          <w:rFonts w:ascii="標楷體" w:eastAsia="標楷體" w:hAnsi="標楷體" w:hint="eastAsia"/>
          <w:sz w:val="28"/>
          <w:szCs w:val="24"/>
        </w:rPr>
        <w:t>版〈</w:t>
      </w:r>
      <w:r w:rsidR="005F7265">
        <w:rPr>
          <w:rFonts w:ascii="標楷體" w:eastAsia="標楷體" w:hAnsi="標楷體" w:hint="eastAsia"/>
          <w:sz w:val="28"/>
          <w:szCs w:val="24"/>
        </w:rPr>
        <w:t>防疫 也要防資訊肥胖症</w:t>
      </w:r>
      <w:r>
        <w:rPr>
          <w:rFonts w:ascii="標楷體" w:eastAsia="標楷體" w:hAnsi="標楷體" w:hint="eastAsia"/>
          <w:sz w:val="28"/>
          <w:szCs w:val="24"/>
        </w:rPr>
        <w:t>〉</w:t>
      </w:r>
      <w:r w:rsidR="00DF1D95">
        <w:rPr>
          <w:rFonts w:ascii="標楷體" w:eastAsia="標楷體" w:hAnsi="標楷體" w:hint="eastAsia"/>
          <w:sz w:val="28"/>
          <w:szCs w:val="24"/>
        </w:rPr>
        <w:t>一文</w:t>
      </w:r>
      <w:r w:rsidR="005F7265">
        <w:rPr>
          <w:rFonts w:ascii="標楷體" w:eastAsia="標楷體" w:hAnsi="標楷體" w:hint="eastAsia"/>
          <w:sz w:val="28"/>
          <w:szCs w:val="24"/>
        </w:rPr>
        <w:t>，回答以下問題</w:t>
      </w:r>
      <w:r w:rsidR="00DF1D95">
        <w:rPr>
          <w:rFonts w:ascii="標楷體" w:eastAsia="標楷體" w:hAnsi="標楷體" w:hint="eastAsia"/>
          <w:sz w:val="28"/>
          <w:szCs w:val="24"/>
        </w:rPr>
        <w:t>。</w:t>
      </w:r>
    </w:p>
    <w:p w14:paraId="710D4089" w14:textId="5CBFBC42" w:rsidR="00DF1D95" w:rsidRDefault="00C74D98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一、</w:t>
      </w:r>
      <w:r w:rsidR="005F7265">
        <w:rPr>
          <w:rFonts w:ascii="標楷體" w:eastAsia="標楷體" w:hAnsi="標楷體" w:hint="eastAsia"/>
          <w:sz w:val="28"/>
          <w:szCs w:val="24"/>
        </w:rPr>
        <w:t>作者</w:t>
      </w:r>
      <w:proofErr w:type="gramStart"/>
      <w:r w:rsidR="005F7265">
        <w:rPr>
          <w:rFonts w:ascii="標楷體" w:eastAsia="標楷體" w:hAnsi="標楷體" w:hint="eastAsia"/>
          <w:sz w:val="28"/>
          <w:szCs w:val="24"/>
        </w:rPr>
        <w:t>所說的</w:t>
      </w:r>
      <w:proofErr w:type="gramEnd"/>
      <w:r w:rsidR="005F7265">
        <w:rPr>
          <w:rFonts w:ascii="標楷體" w:eastAsia="標楷體" w:hAnsi="標楷體" w:hint="eastAsia"/>
          <w:sz w:val="28"/>
          <w:szCs w:val="24"/>
        </w:rPr>
        <w:t>「資訊肥胖症」是什麼意思？</w:t>
      </w:r>
    </w:p>
    <w:p w14:paraId="7B0BEA78" w14:textId="19D1B137" w:rsidR="00CE6F3C" w:rsidRPr="007C475A" w:rsidRDefault="005F7265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="00CE6F3C"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□上網期間飲食，不知不覺吃進過量食物</w:t>
      </w:r>
    </w:p>
    <w:p w14:paraId="1C8856A9" w14:textId="4B06A7B1" w:rsidR="00C32E94" w:rsidRPr="007C475A" w:rsidRDefault="00C32E94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□</w:t>
      </w:r>
      <w:r w:rsidR="007C475A">
        <w:rPr>
          <w:rFonts w:ascii="標楷體" w:eastAsia="標楷體" w:hAnsi="標楷體" w:hint="eastAsia"/>
          <w:b w:val="0"/>
          <w:bCs w:val="0"/>
          <w:sz w:val="28"/>
          <w:szCs w:val="24"/>
        </w:rPr>
        <w:t>防疫期間</w:t>
      </w:r>
      <w:r w:rsidR="007C475A"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運用</w:t>
      </w: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外送點餐</w:t>
      </w:r>
      <w:r w:rsidR="007C475A"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，增加高熱量飲食</w:t>
      </w:r>
    </w:p>
    <w:p w14:paraId="323C5E7C" w14:textId="50D0BAA4" w:rsidR="00F31D75" w:rsidRDefault="00CE6F3C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="007C475A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■</w:t>
      </w: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接受的資訊遠超過自己可接受的範圍</w:t>
      </w:r>
    </w:p>
    <w:p w14:paraId="7295076F" w14:textId="77777777" w:rsidR="007C475A" w:rsidRPr="007C475A" w:rsidRDefault="007C475A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</w:p>
    <w:p w14:paraId="2B00BC41" w14:textId="353F8D14" w:rsidR="007B37B6" w:rsidRPr="00C74D98" w:rsidRDefault="00C74D98" w:rsidP="009F6799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二、</w:t>
      </w:r>
      <w:r w:rsidR="007C475A">
        <w:rPr>
          <w:rFonts w:ascii="標楷體" w:eastAsia="標楷體" w:hAnsi="標楷體" w:hint="eastAsia"/>
          <w:sz w:val="28"/>
          <w:szCs w:val="24"/>
        </w:rPr>
        <w:t>為什麼大</w:t>
      </w:r>
      <w:proofErr w:type="gramStart"/>
      <w:r w:rsidR="007C475A">
        <w:rPr>
          <w:rFonts w:ascii="標楷體" w:eastAsia="標楷體" w:hAnsi="標楷體" w:hint="eastAsia"/>
          <w:sz w:val="28"/>
          <w:szCs w:val="24"/>
        </w:rPr>
        <w:t>疫</w:t>
      </w:r>
      <w:proofErr w:type="gramEnd"/>
      <w:r w:rsidR="007C475A">
        <w:rPr>
          <w:rFonts w:ascii="標楷體" w:eastAsia="標楷體" w:hAnsi="標楷體" w:hint="eastAsia"/>
          <w:sz w:val="28"/>
          <w:szCs w:val="24"/>
        </w:rPr>
        <w:t>之下容易造成「資訊肥胖症」</w:t>
      </w:r>
      <w:r w:rsidR="00E26B87" w:rsidRPr="00C74D98">
        <w:rPr>
          <w:rFonts w:ascii="標楷體" w:eastAsia="標楷體" w:hAnsi="標楷體" w:hint="eastAsia"/>
          <w:sz w:val="28"/>
          <w:szCs w:val="24"/>
        </w:rPr>
        <w:t>？</w:t>
      </w:r>
    </w:p>
    <w:p w14:paraId="3153B2D4" w14:textId="1E36E298" w:rsidR="0019440C" w:rsidRPr="0019440C" w:rsidRDefault="007C475A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 xml:space="preserve">    </w:t>
      </w:r>
      <w:proofErr w:type="gramStart"/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疫情升</w:t>
      </w:r>
      <w:proofErr w:type="gramEnd"/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溫，</w:t>
      </w:r>
      <w:r w:rsidR="0019440C"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大家隨時都想獲得最新</w:t>
      </w:r>
      <w:proofErr w:type="gramStart"/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疫</w:t>
      </w:r>
      <w:proofErr w:type="gramEnd"/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情</w:t>
      </w:r>
      <w:r w:rsidR="00EF0263" w:rsidRPr="000660BA">
        <w:rPr>
          <w:rFonts w:ascii="標楷體" w:eastAsia="標楷體" w:hAnsi="標楷體" w:hint="eastAsia"/>
          <w:b w:val="0"/>
          <w:color w:val="FF0000"/>
          <w:sz w:val="28"/>
          <w:szCs w:val="24"/>
        </w:rPr>
        <w:t>。</w:t>
      </w:r>
    </w:p>
    <w:p w14:paraId="09404167" w14:textId="3A9FA4F4" w:rsidR="00C92A84" w:rsidRDefault="0019440C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  <w:r w:rsidRPr="0019440C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 xml:space="preserve">    媒體全天不間斷提供訊息，刺激大家收看</w:t>
      </w:r>
      <w:r w:rsidR="00EF0263" w:rsidRPr="000660BA">
        <w:rPr>
          <w:rFonts w:ascii="標楷體" w:eastAsia="標楷體" w:hAnsi="標楷體" w:hint="eastAsia"/>
          <w:b w:val="0"/>
          <w:color w:val="FF0000"/>
          <w:sz w:val="28"/>
          <w:szCs w:val="24"/>
        </w:rPr>
        <w:t>。</w:t>
      </w:r>
    </w:p>
    <w:p w14:paraId="7B1C8ED6" w14:textId="77777777" w:rsidR="00DC23EA" w:rsidRPr="0019440C" w:rsidRDefault="00DC23EA" w:rsidP="009F679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Theme="minorEastAsia" w:hAnsiTheme="minorEastAsia"/>
          <w:color w:val="FF0000"/>
          <w:sz w:val="22"/>
        </w:rPr>
      </w:pPr>
    </w:p>
    <w:p w14:paraId="2C38D64D" w14:textId="77777777" w:rsidR="0019440C" w:rsidRDefault="0019440C" w:rsidP="0019440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</w:p>
    <w:p w14:paraId="425A217E" w14:textId="77777777" w:rsidR="009F6799" w:rsidRDefault="0019440C" w:rsidP="0019440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19440C">
        <w:rPr>
          <w:rFonts w:ascii="標楷體" w:eastAsia="標楷體" w:hAnsi="標楷體" w:hint="eastAsia"/>
          <w:sz w:val="28"/>
          <w:szCs w:val="24"/>
        </w:rPr>
        <w:t>三、</w:t>
      </w:r>
      <w:r>
        <w:rPr>
          <w:rFonts w:ascii="標楷體" w:eastAsia="標楷體" w:hAnsi="標楷體" w:hint="eastAsia"/>
          <w:sz w:val="28"/>
          <w:szCs w:val="24"/>
        </w:rPr>
        <w:t>作者</w:t>
      </w:r>
      <w:r w:rsidR="00C92A70">
        <w:rPr>
          <w:rFonts w:ascii="標楷體" w:eastAsia="標楷體" w:hAnsi="標楷體" w:hint="eastAsia"/>
          <w:sz w:val="28"/>
          <w:szCs w:val="24"/>
        </w:rPr>
        <w:t>針對「資訊肥胖症」提出以下預防</w:t>
      </w:r>
      <w:r>
        <w:rPr>
          <w:rFonts w:ascii="標楷體" w:eastAsia="標楷體" w:hAnsi="標楷體" w:hint="eastAsia"/>
          <w:sz w:val="28"/>
          <w:szCs w:val="24"/>
        </w:rPr>
        <w:t>建議</w:t>
      </w:r>
      <w:r w:rsidR="00C92A70">
        <w:rPr>
          <w:rFonts w:ascii="標楷體" w:eastAsia="標楷體" w:hAnsi="標楷體" w:hint="eastAsia"/>
          <w:sz w:val="28"/>
          <w:szCs w:val="24"/>
        </w:rPr>
        <w:t>，</w:t>
      </w:r>
      <w:r w:rsidR="0011023E">
        <w:rPr>
          <w:rFonts w:ascii="標楷體" w:eastAsia="標楷體" w:hAnsi="標楷體" w:hint="eastAsia"/>
          <w:sz w:val="28"/>
          <w:szCs w:val="24"/>
        </w:rPr>
        <w:t>但使用了</w:t>
      </w:r>
      <w:proofErr w:type="gramStart"/>
      <w:r w:rsidR="0011023E">
        <w:rPr>
          <w:rFonts w:ascii="標楷體" w:eastAsia="標楷體" w:hAnsi="標楷體" w:hint="eastAsia"/>
          <w:sz w:val="28"/>
          <w:szCs w:val="24"/>
        </w:rPr>
        <w:t>借代法</w:t>
      </w:r>
      <w:proofErr w:type="gramEnd"/>
      <w:r w:rsidR="000A5674">
        <w:rPr>
          <w:rFonts w:ascii="標楷體" w:eastAsia="標楷體" w:hAnsi="標楷體" w:hint="eastAsia"/>
          <w:sz w:val="28"/>
          <w:szCs w:val="24"/>
        </w:rPr>
        <w:t>來描述，你知道</w:t>
      </w:r>
      <w:r w:rsidR="00C92A70">
        <w:rPr>
          <w:rFonts w:ascii="標楷體" w:eastAsia="標楷體" w:hAnsi="標楷體" w:hint="eastAsia"/>
          <w:sz w:val="28"/>
          <w:szCs w:val="24"/>
        </w:rPr>
        <w:t>它</w:t>
      </w:r>
    </w:p>
    <w:p w14:paraId="51CCDDEB" w14:textId="06D4E3EC" w:rsidR="00C92A84" w:rsidRDefault="009F6799" w:rsidP="0019440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="00C92A70">
        <w:rPr>
          <w:rFonts w:ascii="標楷體" w:eastAsia="標楷體" w:hAnsi="標楷體" w:hint="eastAsia"/>
          <w:sz w:val="28"/>
          <w:szCs w:val="24"/>
        </w:rPr>
        <w:t>們各是什麼意思？</w:t>
      </w:r>
    </w:p>
    <w:p w14:paraId="1C8BC652" w14:textId="77777777" w:rsidR="00C92A70" w:rsidRDefault="00C92A70" w:rsidP="00C92A70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38596D8F" wp14:editId="39AB10AF">
            <wp:simplePos x="0" y="0"/>
            <wp:positionH relativeFrom="column">
              <wp:posOffset>266700</wp:posOffset>
            </wp:positionH>
            <wp:positionV relativeFrom="paragraph">
              <wp:posOffset>5715</wp:posOffset>
            </wp:positionV>
            <wp:extent cx="850900" cy="850900"/>
            <wp:effectExtent l="0" t="0" r="6350" b="0"/>
            <wp:wrapTight wrapText="bothSides">
              <wp:wrapPolygon edited="0">
                <wp:start x="2418" y="14346"/>
                <wp:lineTo x="6287" y="21600"/>
                <wp:lineTo x="17893" y="21600"/>
                <wp:lineTo x="19343" y="17731"/>
                <wp:lineTo x="19343" y="9994"/>
                <wp:lineTo x="12090" y="6609"/>
                <wp:lineTo x="9672" y="322"/>
                <wp:lineTo x="5803" y="322"/>
                <wp:lineTo x="2418" y="11445"/>
                <wp:lineTo x="2418" y="14346"/>
              </wp:wrapPolygon>
            </wp:wrapTight>
            <wp:docPr id="16" name="圖片 16" descr="查看來源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查看來源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　　</w:t>
      </w:r>
      <w:bookmarkStart w:id="3" w:name="_GoBack"/>
      <w:bookmarkEnd w:id="3"/>
    </w:p>
    <w:p w14:paraId="394400FF" w14:textId="1BD2BFEF" w:rsidR="00C92A70" w:rsidRDefault="00C92A70" w:rsidP="00C92A70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建議</w:t>
      </w:r>
      <w:proofErr w:type="gramStart"/>
      <w:r w:rsidRPr="00FD426C"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一</w:t>
      </w:r>
      <w:proofErr w:type="gramEnd"/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資訊排毒  </w:t>
      </w:r>
    </w:p>
    <w:p w14:paraId="00E6FBE0" w14:textId="3FC5CF6D" w:rsidR="00C92A70" w:rsidRPr="00CB4C18" w:rsidRDefault="00C92A70" w:rsidP="00C92A70">
      <w:pPr>
        <w:widowControl/>
        <w:snapToGrid w:val="0"/>
        <w:spacing w:line="276" w:lineRule="auto"/>
        <w:ind w:leftChars="590" w:left="2834" w:hangingChars="506" w:hanging="1418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  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什麼意思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Pr="00C92A70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接收過多防疫資訊後，換個口味，不要一直追</w:t>
      </w:r>
      <w:r w:rsidR="00EF0263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。</w:t>
      </w:r>
    </w:p>
    <w:p w14:paraId="23EF752C" w14:textId="0D537F07" w:rsidR="00C92A70" w:rsidRPr="00C92A70" w:rsidRDefault="009F6799" w:rsidP="0019440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123C1B0" wp14:editId="199074F4">
            <wp:simplePos x="0" y="0"/>
            <wp:positionH relativeFrom="column">
              <wp:posOffset>262255</wp:posOffset>
            </wp:positionH>
            <wp:positionV relativeFrom="paragraph">
              <wp:posOffset>226695</wp:posOffset>
            </wp:positionV>
            <wp:extent cx="850900" cy="850900"/>
            <wp:effectExtent l="0" t="0" r="6350" b="0"/>
            <wp:wrapTight wrapText="bothSides">
              <wp:wrapPolygon edited="0">
                <wp:start x="2418" y="14346"/>
                <wp:lineTo x="6287" y="21600"/>
                <wp:lineTo x="17893" y="21600"/>
                <wp:lineTo x="19343" y="17731"/>
                <wp:lineTo x="19343" y="9994"/>
                <wp:lineTo x="12090" y="6609"/>
                <wp:lineTo x="9672" y="322"/>
                <wp:lineTo x="5803" y="322"/>
                <wp:lineTo x="2418" y="11445"/>
                <wp:lineTo x="2418" y="14346"/>
              </wp:wrapPolygon>
            </wp:wrapTight>
            <wp:docPr id="17" name="圖片 17" descr="查看來源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查看來源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F695A" w14:textId="6CE65B29" w:rsidR="009F6799" w:rsidRDefault="0011023E" w:rsidP="009F679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建議二</w:t>
      </w:r>
      <w:r w:rsidRPr="00CB4C18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宵禁時間</w:t>
      </w:r>
      <w:r w:rsid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</w:t>
      </w:r>
    </w:p>
    <w:p w14:paraId="3EEB88A8" w14:textId="22B355DA" w:rsidR="009F6799" w:rsidRPr="00CB4C18" w:rsidRDefault="009F6799" w:rsidP="00EF0263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  <w:bdr w:val="single" w:sz="4" w:space="0" w:color="auto"/>
        </w:rPr>
        <w:t>什麼意思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Pr="000A5674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在某個時間點後，就不再接收防疫訊息</w:t>
      </w:r>
      <w:r w:rsidR="00EF0263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。</w:t>
      </w:r>
    </w:p>
    <w:p w14:paraId="22EE8660" w14:textId="77777777" w:rsidR="00DC23EA" w:rsidRDefault="00DC23EA" w:rsidP="0019440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</w:p>
    <w:p w14:paraId="777F9B5B" w14:textId="3FAA4959" w:rsidR="000A5674" w:rsidRDefault="000A5674" w:rsidP="000A5674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四</w:t>
      </w:r>
      <w:r w:rsidRPr="0019440C">
        <w:rPr>
          <w:rFonts w:ascii="標楷體" w:eastAsia="標楷體" w:hAnsi="標楷體" w:hint="eastAsia"/>
          <w:sz w:val="28"/>
          <w:szCs w:val="24"/>
        </w:rPr>
        <w:t>、</w:t>
      </w:r>
      <w:r>
        <w:rPr>
          <w:rFonts w:ascii="標楷體" w:eastAsia="標楷體" w:hAnsi="標楷體" w:hint="eastAsia"/>
          <w:sz w:val="28"/>
          <w:szCs w:val="24"/>
        </w:rPr>
        <w:t>作者提到，避免「資訊肥胖症」，</w:t>
      </w:r>
      <w:r w:rsidRPr="000A5674">
        <w:rPr>
          <w:rFonts w:ascii="標楷體" w:eastAsia="標楷體" w:hAnsi="標楷體" w:hint="eastAsia"/>
          <w:sz w:val="28"/>
          <w:szCs w:val="24"/>
          <w:u w:val="single"/>
        </w:rPr>
        <w:t>不建議</w:t>
      </w:r>
      <w:r>
        <w:rPr>
          <w:rFonts w:ascii="標楷體" w:eastAsia="標楷體" w:hAnsi="標楷體" w:hint="eastAsia"/>
          <w:sz w:val="28"/>
          <w:szCs w:val="24"/>
        </w:rPr>
        <w:t>「斷食」，為什麼？</w:t>
      </w:r>
    </w:p>
    <w:p w14:paraId="5EF9C374" w14:textId="0DF51223" w:rsidR="000A5674" w:rsidRDefault="000A5674" w:rsidP="00BE09C7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ind w:leftChars="236" w:left="566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  <w:proofErr w:type="gramStart"/>
      <w:r w:rsidRPr="00BE09C7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這裡說的</w:t>
      </w:r>
      <w:proofErr w:type="gramEnd"/>
      <w:r w:rsidRPr="00BE09C7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「斷食」是指完全切斷資訊來源，</w:t>
      </w:r>
      <w:r w:rsidR="00BE09C7" w:rsidRPr="00BE09C7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但這樣做反而會因為「什麼都不知道」而感到焦慮。</w:t>
      </w:r>
    </w:p>
    <w:p w14:paraId="0DC57BD2" w14:textId="6C2BD61E" w:rsidR="00BE09C7" w:rsidRDefault="00BE09C7" w:rsidP="00BE09C7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ind w:leftChars="236" w:left="566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</w:p>
    <w:p w14:paraId="1A5D4D4A" w14:textId="77777777" w:rsidR="00E56303" w:rsidRDefault="00E56303" w:rsidP="00E56303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</w:p>
    <w:p w14:paraId="053C966C" w14:textId="55E37DFF" w:rsidR="00E56303" w:rsidRDefault="00E56303" w:rsidP="00E56303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</w:p>
    <w:p w14:paraId="136572CF" w14:textId="35F23A81" w:rsidR="009F6799" w:rsidRDefault="009F6799" w:rsidP="00E56303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</w:p>
    <w:p w14:paraId="28BB2F65" w14:textId="301608F0" w:rsidR="009F6799" w:rsidRDefault="009F6799" w:rsidP="00E56303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</w:p>
    <w:p w14:paraId="7F81F7C9" w14:textId="77777777" w:rsidR="00E56303" w:rsidRDefault="00E56303" w:rsidP="00E56303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</w:p>
    <w:p w14:paraId="247AF530" w14:textId="64EF2FF5" w:rsidR="00DC7DA0" w:rsidRDefault="00E56303" w:rsidP="00E56303">
      <w:pPr>
        <w:widowControl/>
        <w:spacing w:beforeLines="50" w:before="180" w:afterLines="50" w:after="180" w:line="0" w:lineRule="atLeast"/>
      </w:pPr>
      <w:r w:rsidRPr="00133DA4">
        <w:rPr>
          <w:rFonts w:asciiTheme="minorEastAsia" w:hAnsiTheme="minorEastAsia" w:hint="eastAsia"/>
          <w:sz w:val="22"/>
        </w:rPr>
        <w:t>■給師長的話：</w:t>
      </w:r>
      <w:r>
        <w:rPr>
          <w:rFonts w:asciiTheme="minorEastAsia" w:hAnsiTheme="minorEastAsia" w:hint="eastAsia"/>
          <w:sz w:val="22"/>
        </w:rPr>
        <w:t>任務二要讀懂資訊肥胖症</w:t>
      </w:r>
      <w:proofErr w:type="gramStart"/>
      <w:r>
        <w:rPr>
          <w:rFonts w:asciiTheme="minorEastAsia" w:hAnsiTheme="minorEastAsia" w:hint="eastAsia"/>
          <w:sz w:val="22"/>
        </w:rPr>
        <w:t>一</w:t>
      </w:r>
      <w:proofErr w:type="gramEnd"/>
      <w:r>
        <w:rPr>
          <w:rFonts w:asciiTheme="minorEastAsia" w:hAnsiTheme="minorEastAsia" w:hint="eastAsia"/>
          <w:sz w:val="22"/>
        </w:rPr>
        <w:t>文中各種</w:t>
      </w:r>
      <w:proofErr w:type="gramStart"/>
      <w:r>
        <w:rPr>
          <w:rFonts w:asciiTheme="minorEastAsia" w:hAnsiTheme="minorEastAsia" w:hint="eastAsia"/>
          <w:sz w:val="22"/>
        </w:rPr>
        <w:t>借代</w:t>
      </w:r>
      <w:proofErr w:type="gramEnd"/>
      <w:r>
        <w:rPr>
          <w:rFonts w:asciiTheme="minorEastAsia" w:hAnsiTheme="minorEastAsia" w:hint="eastAsia"/>
          <w:sz w:val="22"/>
        </w:rPr>
        <w:t>法的意思。</w:t>
      </w:r>
      <w:r w:rsidR="00DC7DA0">
        <w:br w:type="page"/>
      </w:r>
    </w:p>
    <w:p w14:paraId="6C537AC2" w14:textId="7B5FC7A5" w:rsidR="00F6298E" w:rsidRDefault="00F6298E" w:rsidP="009F6799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lastRenderedPageBreak/>
        <w:sym w:font="Wingdings" w:char="F026"/>
      </w: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任務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</w:t>
      </w:r>
      <w:proofErr w:type="gramEnd"/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="00DC7DA0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甩掉肥胖</w:t>
      </w:r>
    </w:p>
    <w:p w14:paraId="4496F01C" w14:textId="3B0A614E" w:rsidR="00C74D98" w:rsidRPr="009F6799" w:rsidRDefault="009F6799" w:rsidP="009F6799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一、</w:t>
      </w:r>
      <w:proofErr w:type="gramStart"/>
      <w:r w:rsidR="00DC7DA0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世</w:t>
      </w:r>
      <w:proofErr w:type="gramEnd"/>
      <w:r w:rsidR="00DC7DA0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衛報告和資訊肥胖症</w:t>
      </w:r>
      <w:proofErr w:type="gramStart"/>
      <w:r w:rsidR="00DC7DA0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所說</w:t>
      </w:r>
      <w:proofErr w:type="gramEnd"/>
      <w:r w:rsidR="00DC7DA0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的「肥胖」，有什麼相同的地方？</w:t>
      </w:r>
      <w:r w:rsidR="00DE0951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(複選)</w:t>
      </w:r>
    </w:p>
    <w:p w14:paraId="1F1D76DB" w14:textId="1046C04F" w:rsidR="00DE0951" w:rsidRPr="00DE0951" w:rsidRDefault="00EF0263" w:rsidP="00EF0263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  </w:t>
      </w:r>
      <w:r w:rsidR="00DE0951" w:rsidRPr="00DE0951">
        <w:rPr>
          <w:rFonts w:ascii="標楷體" w:eastAsia="標楷體" w:hAnsi="標楷體" w:cs="新細明體" w:hint="eastAsia"/>
          <w:kern w:val="0"/>
          <w:sz w:val="28"/>
          <w:szCs w:val="24"/>
        </w:rPr>
        <w:t>□都會讓人發福</w:t>
      </w:r>
    </w:p>
    <w:p w14:paraId="50A11F19" w14:textId="2401BBC6" w:rsidR="00DE0951" w:rsidRPr="00DE0951" w:rsidRDefault="00EF0263" w:rsidP="00EF0263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    </w:t>
      </w:r>
      <w:r w:rsidR="00DE0951" w:rsidRPr="00DE0951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■</w:t>
      </w:r>
      <w:r w:rsidR="00DE0951" w:rsidRPr="00DE0951">
        <w:rPr>
          <w:rFonts w:ascii="標楷體" w:eastAsia="標楷體" w:hAnsi="標楷體" w:cs="新細明體" w:hint="eastAsia"/>
          <w:kern w:val="0"/>
          <w:sz w:val="28"/>
          <w:szCs w:val="24"/>
        </w:rPr>
        <w:t>都吸收了過多的東西</w:t>
      </w:r>
    </w:p>
    <w:p w14:paraId="658B8C5E" w14:textId="6906F2E4" w:rsidR="00DE0951" w:rsidRPr="00DE0951" w:rsidRDefault="00EF0263" w:rsidP="00EF0263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    </w:t>
      </w:r>
      <w:r w:rsidR="00DE0951" w:rsidRPr="00DE0951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■</w:t>
      </w:r>
      <w:r w:rsidR="00DE0951" w:rsidRPr="00DE0951">
        <w:rPr>
          <w:rFonts w:ascii="標楷體" w:eastAsia="標楷體" w:hAnsi="標楷體" w:cs="新細明體" w:hint="eastAsia"/>
          <w:kern w:val="0"/>
          <w:sz w:val="28"/>
          <w:szCs w:val="24"/>
        </w:rPr>
        <w:t>都會影響身心</w:t>
      </w:r>
    </w:p>
    <w:p w14:paraId="0A869FF1" w14:textId="284F3253" w:rsidR="00E8666B" w:rsidRPr="00DC7DA0" w:rsidRDefault="00E8666B" w:rsidP="00C74D98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014A501B" w14:textId="536250FE" w:rsidR="00EF0A11" w:rsidRPr="009F6799" w:rsidRDefault="009F6799" w:rsidP="009F6799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二、</w:t>
      </w:r>
      <w:r w:rsidR="00DE0951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對健康</w:t>
      </w:r>
      <w:r w:rsidR="00DC23EA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產生</w:t>
      </w:r>
      <w:r w:rsidR="00DE0951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哪些</w:t>
      </w:r>
      <w:r w:rsidR="00D805E4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負面</w:t>
      </w:r>
      <w:r w:rsidR="00DE0951" w:rsidRPr="009F679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影響？</w:t>
      </w:r>
    </w:p>
    <w:tbl>
      <w:tblPr>
        <w:tblStyle w:val="ab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D805E4" w14:paraId="4ABFEE10" w14:textId="77777777" w:rsidTr="00A004C7">
        <w:tc>
          <w:tcPr>
            <w:tcW w:w="1696" w:type="dxa"/>
          </w:tcPr>
          <w:p w14:paraId="440EE2FB" w14:textId="77777777" w:rsidR="00D805E4" w:rsidRDefault="00D805E4" w:rsidP="00DE0951">
            <w:pPr>
              <w:widowControl/>
              <w:snapToGrid w:val="0"/>
              <w:spacing w:line="300" w:lineRule="auto"/>
              <w:contextualSpacing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  <w:tc>
          <w:tcPr>
            <w:tcW w:w="8789" w:type="dxa"/>
            <w:shd w:val="clear" w:color="auto" w:fill="F2F2F2" w:themeFill="background1" w:themeFillShade="F2"/>
          </w:tcPr>
          <w:p w14:paraId="7759CAA4" w14:textId="53BFF629" w:rsidR="00D805E4" w:rsidRPr="00DC23EA" w:rsidRDefault="00D805E4" w:rsidP="00D805E4">
            <w:pPr>
              <w:widowControl/>
              <w:snapToGrid w:val="0"/>
              <w:spacing w:line="300" w:lineRule="auto"/>
              <w:contextualSpacing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對健康的負面影響</w:t>
            </w:r>
          </w:p>
        </w:tc>
      </w:tr>
      <w:tr w:rsidR="00D805E4" w14:paraId="3E5C73CC" w14:textId="77777777" w:rsidTr="00E56303"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01CB8A6" w14:textId="65EFC49E" w:rsidR="00D805E4" w:rsidRPr="00DC23EA" w:rsidRDefault="00D805E4" w:rsidP="00E56303">
            <w:pPr>
              <w:widowControl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DC23EA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身體肥胖</w:t>
            </w:r>
          </w:p>
        </w:tc>
        <w:tc>
          <w:tcPr>
            <w:tcW w:w="8789" w:type="dxa"/>
          </w:tcPr>
          <w:p w14:paraId="20178FD5" w14:textId="0809BA53" w:rsidR="00D805E4" w:rsidRPr="008013F5" w:rsidRDefault="008013F5" w:rsidP="008013F5">
            <w:pPr>
              <w:widowControl/>
              <w:snapToGrid w:val="0"/>
              <w:spacing w:beforeLines="50" w:before="180" w:afterLines="50" w:after="18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增加罹患許多疾病的機率，</w:t>
            </w:r>
            <w:proofErr w:type="gramStart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如心血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管、呼吸系統、內分泌、糖尿病、關節炎及多種癌症。</w:t>
            </w:r>
          </w:p>
          <w:p w14:paraId="4245F68B" w14:textId="57378AA0" w:rsidR="00D805E4" w:rsidRPr="008013F5" w:rsidRDefault="008013F5" w:rsidP="008013F5">
            <w:pPr>
              <w:widowControl/>
              <w:snapToGrid w:val="0"/>
              <w:spacing w:beforeLines="100" w:before="360" w:afterLines="100" w:after="36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影響社交生活，遭同儕嘲諷</w:t>
            </w:r>
            <w:r w:rsidR="00EF0263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。</w:t>
            </w:r>
          </w:p>
          <w:p w14:paraId="1538C7FA" w14:textId="08CDFC69" w:rsidR="00D805E4" w:rsidRPr="008013F5" w:rsidRDefault="008013F5" w:rsidP="008013F5">
            <w:pPr>
              <w:widowControl/>
              <w:snapToGrid w:val="0"/>
              <w:spacing w:beforeLines="100" w:before="360" w:afterLines="100" w:after="36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情緒低落、缺乏自信</w:t>
            </w:r>
            <w:r w:rsidR="00EF0263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。</w:t>
            </w:r>
          </w:p>
        </w:tc>
      </w:tr>
      <w:tr w:rsidR="00D805E4" w14:paraId="4B0C6BFF" w14:textId="77777777" w:rsidTr="00E56303"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7BD338DD" w14:textId="37411D4E" w:rsidR="00D805E4" w:rsidRPr="00DC23EA" w:rsidRDefault="00D805E4" w:rsidP="00E56303">
            <w:pPr>
              <w:widowControl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DC23EA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資訊肥胖症</w:t>
            </w:r>
          </w:p>
        </w:tc>
        <w:tc>
          <w:tcPr>
            <w:tcW w:w="8789" w:type="dxa"/>
          </w:tcPr>
          <w:p w14:paraId="5CB3E4B3" w14:textId="5A31EF3F" w:rsidR="00D805E4" w:rsidRPr="008013F5" w:rsidRDefault="008013F5" w:rsidP="008013F5">
            <w:pPr>
              <w:widowControl/>
              <w:snapToGrid w:val="0"/>
              <w:spacing w:beforeLines="100" w:before="360" w:afterLines="100" w:after="36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降低生產力、記憶力、專注力</w:t>
            </w:r>
            <w:r w:rsidR="00EF0263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。</w:t>
            </w:r>
          </w:p>
          <w:p w14:paraId="7C5989B4" w14:textId="6380AB21" w:rsidR="00D805E4" w:rsidRPr="008013F5" w:rsidRDefault="008013F5" w:rsidP="008013F5">
            <w:pPr>
              <w:widowControl/>
              <w:snapToGrid w:val="0"/>
              <w:spacing w:beforeLines="100" w:before="360" w:afterLines="100" w:after="36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引發和壓力有關的疾病，如飲食和睡眠失調</w:t>
            </w:r>
            <w:r w:rsidR="00EF0263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。</w:t>
            </w:r>
          </w:p>
          <w:p w14:paraId="27F3B250" w14:textId="56144AA6" w:rsidR="00D805E4" w:rsidRPr="008013F5" w:rsidRDefault="008013F5" w:rsidP="008013F5">
            <w:pPr>
              <w:widowControl/>
              <w:snapToGrid w:val="0"/>
              <w:spacing w:beforeLines="100" w:before="360" w:afterLines="100" w:after="360" w:line="500" w:lineRule="exact"/>
              <w:contextualSpacing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‧</w:t>
            </w:r>
            <w:proofErr w:type="gramEnd"/>
            <w:r w:rsidR="00D805E4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焦慮、憂鬱</w:t>
            </w:r>
            <w:r w:rsidR="00EF0263" w:rsidRPr="008013F5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。</w:t>
            </w:r>
          </w:p>
        </w:tc>
      </w:tr>
    </w:tbl>
    <w:p w14:paraId="18DE50AD" w14:textId="77777777" w:rsidR="00DE0951" w:rsidRPr="00DE0951" w:rsidRDefault="00DE0951" w:rsidP="00DE0951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7BAE03AC" w14:textId="79F1FAE7" w:rsidR="00EF0A11" w:rsidRPr="00D805E4" w:rsidRDefault="00D805E4" w:rsidP="00C74D98">
      <w:pPr>
        <w:widowControl/>
        <w:snapToGrid w:val="0"/>
        <w:spacing w:line="300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 w:rsidRPr="00D805E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三、閱讀這兩則有關「肥胖」的文章後，有什麼是你或你的家人可以學習的？</w:t>
      </w:r>
    </w:p>
    <w:p w14:paraId="63BA7E9F" w14:textId="0E04C065" w:rsidR="00110023" w:rsidRPr="00E56303" w:rsidRDefault="009F6799" w:rsidP="00110023">
      <w:pPr>
        <w:widowControl/>
        <w:kinsoku w:val="0"/>
        <w:snapToGrid w:val="0"/>
        <w:spacing w:line="300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    </w:t>
      </w:r>
      <w:r w:rsidR="00D805E4" w:rsidRPr="00E56303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(略)</w:t>
      </w:r>
    </w:p>
    <w:p w14:paraId="19E0C33E" w14:textId="77777777" w:rsidR="00C74D98" w:rsidRPr="00110023" w:rsidRDefault="00C74D98" w:rsidP="00110023">
      <w:pPr>
        <w:widowControl/>
        <w:kinsoku w:val="0"/>
        <w:snapToGrid w:val="0"/>
        <w:spacing w:line="300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54582BCE" w14:textId="0E0E7D4D" w:rsidR="007C740A" w:rsidRDefault="00F6298E" w:rsidP="00E8666B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  <w:r w:rsidRPr="00133DA4">
        <w:rPr>
          <w:rFonts w:asciiTheme="minorEastAsia" w:hAnsiTheme="minorEastAsia" w:hint="eastAsia"/>
          <w:sz w:val="22"/>
        </w:rPr>
        <w:t>■給師長的話：</w:t>
      </w:r>
      <w:r>
        <w:rPr>
          <w:rFonts w:asciiTheme="minorEastAsia" w:hAnsiTheme="minorEastAsia" w:hint="eastAsia"/>
          <w:sz w:val="22"/>
        </w:rPr>
        <w:t>任務</w:t>
      </w:r>
      <w:proofErr w:type="gramStart"/>
      <w:r>
        <w:rPr>
          <w:rFonts w:asciiTheme="minorEastAsia" w:hAnsiTheme="minorEastAsia" w:hint="eastAsia"/>
          <w:sz w:val="22"/>
        </w:rPr>
        <w:t>三</w:t>
      </w:r>
      <w:proofErr w:type="gramEnd"/>
      <w:r w:rsidR="00E56303">
        <w:rPr>
          <w:rFonts w:asciiTheme="minorEastAsia" w:hAnsiTheme="minorEastAsia" w:hint="eastAsia"/>
          <w:sz w:val="22"/>
        </w:rPr>
        <w:t>除了歸納兩種肥胖的主要特徵外，也整理其對健康的負面影響</w:t>
      </w:r>
      <w:r w:rsidR="00EF0A11">
        <w:rPr>
          <w:rFonts w:asciiTheme="minorEastAsia" w:hAnsiTheme="minorEastAsia" w:hint="eastAsia"/>
          <w:sz w:val="22"/>
        </w:rPr>
        <w:t>。</w:t>
      </w:r>
      <w:r w:rsidR="00E56303">
        <w:rPr>
          <w:rFonts w:asciiTheme="minorEastAsia" w:hAnsiTheme="minorEastAsia" w:hint="eastAsia"/>
          <w:sz w:val="22"/>
        </w:rPr>
        <w:t>最後，反思生活中的實踐。</w:t>
      </w:r>
    </w:p>
    <w:p w14:paraId="0068095A" w14:textId="05D531B8" w:rsidR="00CC501F" w:rsidRDefault="00CC501F" w:rsidP="00E8666B">
      <w:pPr>
        <w:widowControl/>
        <w:spacing w:beforeLines="50" w:before="180" w:afterLines="50" w:after="180" w:line="0" w:lineRule="atLeast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E1017C" wp14:editId="79A8FB5A">
                <wp:simplePos x="0" y="0"/>
                <wp:positionH relativeFrom="column">
                  <wp:posOffset>-152400</wp:posOffset>
                </wp:positionH>
                <wp:positionV relativeFrom="paragraph">
                  <wp:posOffset>129540</wp:posOffset>
                </wp:positionV>
                <wp:extent cx="6800850" cy="19050"/>
                <wp:effectExtent l="0" t="0" r="19050" b="190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97049" id="直線接點 2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10.2pt" to="523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" strokecolor="black [3213]" strokeweight="1.5pt">
                <v:stroke joinstyle="miter"/>
              </v:line>
            </w:pict>
          </mc:Fallback>
        </mc:AlternateContent>
      </w:r>
    </w:p>
    <w:p w14:paraId="3E7D05DD" w14:textId="77777777" w:rsidR="00EF0263" w:rsidRPr="00CC501F" w:rsidRDefault="00EF0263" w:rsidP="00EF0263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b/>
          <w:color w:val="2F5496" w:themeColor="accent5" w:themeShade="BF"/>
          <w:sz w:val="28"/>
          <w:szCs w:val="28"/>
        </w:rPr>
      </w:pPr>
      <w:r w:rsidRPr="00CC501F">
        <w:rPr>
          <w:rFonts w:ascii="標楷體" w:eastAsia="標楷體" w:hAnsi="標楷體" w:hint="eastAsia"/>
          <w:b/>
          <w:color w:val="2F5496" w:themeColor="accent5" w:themeShade="BF"/>
          <w:sz w:val="28"/>
          <w:szCs w:val="28"/>
        </w:rPr>
        <w:t>■多文本讀報學習單運用調查</w:t>
      </w:r>
    </w:p>
    <w:p w14:paraId="5D56CAD9" w14:textId="79205171" w:rsidR="00EF0263" w:rsidRPr="00CC501F" w:rsidRDefault="00EF0263" w:rsidP="00EF0263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color w:val="2F5496" w:themeColor="accent5" w:themeShade="BF"/>
          <w:sz w:val="26"/>
          <w:szCs w:val="26"/>
        </w:rPr>
      </w:pPr>
      <w:r w:rsidRPr="00CC501F">
        <w:rPr>
          <w:rFonts w:ascii="標楷體" w:eastAsia="標楷體" w:hAnsi="標楷體" w:hint="eastAsia"/>
          <w:color w:val="2F5496" w:themeColor="accent5" w:themeShade="BF"/>
          <w:szCs w:val="24"/>
        </w:rPr>
        <w:t xml:space="preserve">　　</w:t>
      </w:r>
      <w:r w:rsidRPr="00CC501F">
        <w:rPr>
          <w:rFonts w:ascii="標楷體" w:eastAsia="標楷體" w:hAnsi="標楷體" w:hint="eastAsia"/>
          <w:color w:val="2F5496" w:themeColor="accent5" w:themeShade="BF"/>
          <w:sz w:val="26"/>
          <w:szCs w:val="26"/>
        </w:rPr>
        <w:t>多文本讀報學習單上線近一學年，為讓學習單更貼近教師教學使用，請協助填寫問卷，提供您寶貴的意見，以作為我們下學年設計多文本讀報學習單時參考。謝謝！</w:t>
      </w:r>
    </w:p>
    <w:p w14:paraId="28F9180F" w14:textId="77777777" w:rsidR="00CC501F" w:rsidRDefault="00CC501F" w:rsidP="00CC501F">
      <w:pPr>
        <w:kinsoku w:val="0"/>
        <w:overflowPunct w:val="0"/>
        <w:snapToGrid w:val="0"/>
        <w:spacing w:line="300" w:lineRule="auto"/>
        <w:contextualSpacing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C40F57" wp14:editId="538D5266">
                <wp:simplePos x="0" y="0"/>
                <wp:positionH relativeFrom="column">
                  <wp:posOffset>971550</wp:posOffset>
                </wp:positionH>
                <wp:positionV relativeFrom="paragraph">
                  <wp:posOffset>656590</wp:posOffset>
                </wp:positionV>
                <wp:extent cx="1381125" cy="314325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FCAB" w14:textId="77777777" w:rsidR="00CC501F" w:rsidRPr="00CC501F" w:rsidRDefault="00CC501F" w:rsidP="00CC501F">
                            <w:pP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</w:pPr>
                            <w:r w:rsidRPr="00CC501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←請上網填答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40F57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36" type="#_x0000_t202" style="position:absolute;margin-left:76.5pt;margin-top:51.7pt;width:108.75pt;height:24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" filled="f" stroked="f" strokeweight=".5pt">
                <v:textbox>
                  <w:txbxContent>
                    <w:p w14:paraId="61CCFCAB" w14:textId="77777777" w:rsidR="00CC501F" w:rsidRPr="00CC501F" w:rsidRDefault="00CC501F" w:rsidP="00CC501F">
                      <w:pP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</w:pPr>
                      <w:r w:rsidRPr="00CC501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←請上網填答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9EEC11" wp14:editId="3ED34049">
            <wp:extent cx="1047750" cy="10477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C116" w14:textId="6C919B20" w:rsidR="00EF0263" w:rsidRPr="00F6298E" w:rsidRDefault="00CC501F" w:rsidP="00CC501F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  <w:hyperlink r:id="rId13" w:history="1">
        <w:r w:rsidRPr="009B3DF6">
          <w:rPr>
            <w:rStyle w:val="af"/>
            <w:rFonts w:asciiTheme="minorEastAsia" w:hAnsiTheme="minorEastAsia"/>
            <w:szCs w:val="24"/>
          </w:rPr>
          <w:t>https://forms.gle/fzf9EFV2FrK5JAbk6</w:t>
        </w:r>
      </w:hyperlink>
    </w:p>
    <w:sectPr w:rsidR="00EF0263" w:rsidRPr="00F6298E" w:rsidSect="000545CF">
      <w:headerReference w:type="default" r:id="rId14"/>
      <w:footerReference w:type="default" r:id="rId15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E210D" w14:textId="77777777" w:rsidR="003C1C58" w:rsidRDefault="003C1C58" w:rsidP="00E574C4">
      <w:r>
        <w:separator/>
      </w:r>
    </w:p>
  </w:endnote>
  <w:endnote w:type="continuationSeparator" w:id="0">
    <w:p w14:paraId="6EC5416E" w14:textId="77777777" w:rsidR="003C1C58" w:rsidRDefault="003C1C58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6AA24" w14:textId="77777777" w:rsidR="003C1C58" w:rsidRDefault="003C1C58" w:rsidP="00E574C4">
      <w:r>
        <w:separator/>
      </w:r>
    </w:p>
  </w:footnote>
  <w:footnote w:type="continuationSeparator" w:id="0">
    <w:p w14:paraId="6F318869" w14:textId="77777777" w:rsidR="003C1C58" w:rsidRDefault="003C1C58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4163"/>
    <w:multiLevelType w:val="hybridMultilevel"/>
    <w:tmpl w:val="55AE6054"/>
    <w:lvl w:ilvl="0" w:tplc="2626D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230A28"/>
    <w:multiLevelType w:val="hybridMultilevel"/>
    <w:tmpl w:val="60AC0F9E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4F22A0"/>
    <w:multiLevelType w:val="hybridMultilevel"/>
    <w:tmpl w:val="6082B676"/>
    <w:lvl w:ilvl="0" w:tplc="BF9665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" w15:restartNumberingAfterBreak="0">
    <w:nsid w:val="0B515AA1"/>
    <w:multiLevelType w:val="hybridMultilevel"/>
    <w:tmpl w:val="6A5248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FD05B8"/>
    <w:multiLevelType w:val="hybridMultilevel"/>
    <w:tmpl w:val="4F80378E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195416"/>
    <w:multiLevelType w:val="hybridMultilevel"/>
    <w:tmpl w:val="2280F4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4D13A49"/>
    <w:multiLevelType w:val="hybridMultilevel"/>
    <w:tmpl w:val="9FF2B302"/>
    <w:lvl w:ilvl="0" w:tplc="BCFCC5B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B681C74"/>
    <w:multiLevelType w:val="hybridMultilevel"/>
    <w:tmpl w:val="81204D7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C201D0F"/>
    <w:multiLevelType w:val="hybridMultilevel"/>
    <w:tmpl w:val="510EE638"/>
    <w:lvl w:ilvl="0" w:tplc="0E923E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A463B1"/>
    <w:multiLevelType w:val="hybridMultilevel"/>
    <w:tmpl w:val="AD90F82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B675A3E"/>
    <w:multiLevelType w:val="hybridMultilevel"/>
    <w:tmpl w:val="C17E7A12"/>
    <w:lvl w:ilvl="0" w:tplc="0776B8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FF2E60"/>
    <w:multiLevelType w:val="hybridMultilevel"/>
    <w:tmpl w:val="3712166E"/>
    <w:lvl w:ilvl="0" w:tplc="98C8B41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BB05E6"/>
    <w:multiLevelType w:val="hybridMultilevel"/>
    <w:tmpl w:val="DB48DA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A5B736F"/>
    <w:multiLevelType w:val="hybridMultilevel"/>
    <w:tmpl w:val="56EE78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B8529C"/>
    <w:multiLevelType w:val="hybridMultilevel"/>
    <w:tmpl w:val="F942F3D2"/>
    <w:lvl w:ilvl="0" w:tplc="915C1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9253E6"/>
    <w:multiLevelType w:val="hybridMultilevel"/>
    <w:tmpl w:val="657010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032C90"/>
    <w:multiLevelType w:val="hybridMultilevel"/>
    <w:tmpl w:val="7EBC7A84"/>
    <w:lvl w:ilvl="0" w:tplc="06C61B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61A0A74"/>
    <w:multiLevelType w:val="hybridMultilevel"/>
    <w:tmpl w:val="9538212A"/>
    <w:lvl w:ilvl="0" w:tplc="FFFFFFFF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D594385A">
      <w:start w:val="1"/>
      <w:numFmt w:val="decimal"/>
      <w:lvlText w:val="(%2)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A222F25"/>
    <w:multiLevelType w:val="hybridMultilevel"/>
    <w:tmpl w:val="A12808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 w15:restartNumberingAfterBreak="0">
    <w:nsid w:val="4B610329"/>
    <w:multiLevelType w:val="hybridMultilevel"/>
    <w:tmpl w:val="A272668C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F029F9"/>
    <w:multiLevelType w:val="hybridMultilevel"/>
    <w:tmpl w:val="66AC30B2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1" w15:restartNumberingAfterBreak="0">
    <w:nsid w:val="4FA5433E"/>
    <w:multiLevelType w:val="hybridMultilevel"/>
    <w:tmpl w:val="F35214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2E32521"/>
    <w:multiLevelType w:val="hybridMultilevel"/>
    <w:tmpl w:val="3A9605BE"/>
    <w:lvl w:ilvl="0" w:tplc="D594385A">
      <w:start w:val="1"/>
      <w:numFmt w:val="decimal"/>
      <w:lvlText w:val="(%1)"/>
      <w:lvlJc w:val="left"/>
      <w:pPr>
        <w:ind w:left="10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23" w15:restartNumberingAfterBreak="0">
    <w:nsid w:val="57E65116"/>
    <w:multiLevelType w:val="hybridMultilevel"/>
    <w:tmpl w:val="8CD4253C"/>
    <w:lvl w:ilvl="0" w:tplc="65FC116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92D5B45"/>
    <w:multiLevelType w:val="hybridMultilevel"/>
    <w:tmpl w:val="9C7856CC"/>
    <w:lvl w:ilvl="0" w:tplc="6FA0D0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4668A3"/>
    <w:multiLevelType w:val="hybridMultilevel"/>
    <w:tmpl w:val="0BCA9DD4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D529B6"/>
    <w:multiLevelType w:val="hybridMultilevel"/>
    <w:tmpl w:val="E3B0973C"/>
    <w:lvl w:ilvl="0" w:tplc="D3E46786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11C4802"/>
    <w:multiLevelType w:val="hybridMultilevel"/>
    <w:tmpl w:val="3EC8DB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1554D7D"/>
    <w:multiLevelType w:val="hybridMultilevel"/>
    <w:tmpl w:val="2D22F316"/>
    <w:lvl w:ilvl="0" w:tplc="12F23A4E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9" w15:restartNumberingAfterBreak="0">
    <w:nsid w:val="694302E9"/>
    <w:multiLevelType w:val="hybridMultilevel"/>
    <w:tmpl w:val="E2D46788"/>
    <w:lvl w:ilvl="0" w:tplc="EFE4B37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78942604"/>
    <w:multiLevelType w:val="hybridMultilevel"/>
    <w:tmpl w:val="77C8AC62"/>
    <w:lvl w:ilvl="0" w:tplc="012C5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96D1437"/>
    <w:multiLevelType w:val="hybridMultilevel"/>
    <w:tmpl w:val="CA001082"/>
    <w:lvl w:ilvl="0" w:tplc="B242FB14">
      <w:start w:val="1"/>
      <w:numFmt w:val="decimal"/>
      <w:lvlText w:val="(%1)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1" w:hanging="480"/>
      </w:pPr>
    </w:lvl>
    <w:lvl w:ilvl="2" w:tplc="0409001B" w:tentative="1">
      <w:start w:val="1"/>
      <w:numFmt w:val="lowerRoman"/>
      <w:lvlText w:val="%3."/>
      <w:lvlJc w:val="right"/>
      <w:pPr>
        <w:ind w:left="2001" w:hanging="480"/>
      </w:pPr>
    </w:lvl>
    <w:lvl w:ilvl="3" w:tplc="0409000F" w:tentative="1">
      <w:start w:val="1"/>
      <w:numFmt w:val="decimal"/>
      <w:lvlText w:val="%4."/>
      <w:lvlJc w:val="left"/>
      <w:pPr>
        <w:ind w:left="24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1" w:hanging="480"/>
      </w:pPr>
    </w:lvl>
    <w:lvl w:ilvl="5" w:tplc="0409001B" w:tentative="1">
      <w:start w:val="1"/>
      <w:numFmt w:val="lowerRoman"/>
      <w:lvlText w:val="%6."/>
      <w:lvlJc w:val="right"/>
      <w:pPr>
        <w:ind w:left="3441" w:hanging="480"/>
      </w:pPr>
    </w:lvl>
    <w:lvl w:ilvl="6" w:tplc="0409000F" w:tentative="1">
      <w:start w:val="1"/>
      <w:numFmt w:val="decimal"/>
      <w:lvlText w:val="%7."/>
      <w:lvlJc w:val="left"/>
      <w:pPr>
        <w:ind w:left="39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1" w:hanging="480"/>
      </w:pPr>
    </w:lvl>
    <w:lvl w:ilvl="8" w:tplc="0409001B" w:tentative="1">
      <w:start w:val="1"/>
      <w:numFmt w:val="lowerRoman"/>
      <w:lvlText w:val="%9."/>
      <w:lvlJc w:val="right"/>
      <w:pPr>
        <w:ind w:left="4881" w:hanging="480"/>
      </w:pPr>
    </w:lvl>
  </w:abstractNum>
  <w:abstractNum w:abstractNumId="32" w15:restartNumberingAfterBreak="0">
    <w:nsid w:val="7B251A94"/>
    <w:multiLevelType w:val="hybridMultilevel"/>
    <w:tmpl w:val="37760C86"/>
    <w:lvl w:ilvl="0" w:tplc="C2BEA39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30"/>
  </w:num>
  <w:num w:numId="5">
    <w:abstractNumId w:val="26"/>
  </w:num>
  <w:num w:numId="6">
    <w:abstractNumId w:val="6"/>
  </w:num>
  <w:num w:numId="7">
    <w:abstractNumId w:val="23"/>
  </w:num>
  <w:num w:numId="8">
    <w:abstractNumId w:val="4"/>
  </w:num>
  <w:num w:numId="9">
    <w:abstractNumId w:val="28"/>
  </w:num>
  <w:num w:numId="10">
    <w:abstractNumId w:val="25"/>
  </w:num>
  <w:num w:numId="11">
    <w:abstractNumId w:val="19"/>
  </w:num>
  <w:num w:numId="12">
    <w:abstractNumId w:val="1"/>
  </w:num>
  <w:num w:numId="13">
    <w:abstractNumId w:val="14"/>
  </w:num>
  <w:num w:numId="14">
    <w:abstractNumId w:val="22"/>
  </w:num>
  <w:num w:numId="15">
    <w:abstractNumId w:val="10"/>
  </w:num>
  <w:num w:numId="16">
    <w:abstractNumId w:val="8"/>
  </w:num>
  <w:num w:numId="17">
    <w:abstractNumId w:val="31"/>
  </w:num>
  <w:num w:numId="18">
    <w:abstractNumId w:val="16"/>
  </w:num>
  <w:num w:numId="19">
    <w:abstractNumId w:val="17"/>
  </w:num>
  <w:num w:numId="20">
    <w:abstractNumId w:val="21"/>
  </w:num>
  <w:num w:numId="21">
    <w:abstractNumId w:val="15"/>
  </w:num>
  <w:num w:numId="22">
    <w:abstractNumId w:val="3"/>
  </w:num>
  <w:num w:numId="23">
    <w:abstractNumId w:val="27"/>
  </w:num>
  <w:num w:numId="24">
    <w:abstractNumId w:val="13"/>
  </w:num>
  <w:num w:numId="25">
    <w:abstractNumId w:val="2"/>
  </w:num>
  <w:num w:numId="26">
    <w:abstractNumId w:val="24"/>
  </w:num>
  <w:num w:numId="27">
    <w:abstractNumId w:val="11"/>
  </w:num>
  <w:num w:numId="28">
    <w:abstractNumId w:val="18"/>
  </w:num>
  <w:num w:numId="29">
    <w:abstractNumId w:val="9"/>
  </w:num>
  <w:num w:numId="30">
    <w:abstractNumId w:val="29"/>
  </w:num>
  <w:num w:numId="31">
    <w:abstractNumId w:val="32"/>
  </w:num>
  <w:num w:numId="32">
    <w:abstractNumId w:val="12"/>
  </w:num>
  <w:num w:numId="3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2303"/>
    <w:rsid w:val="00002874"/>
    <w:rsid w:val="00012431"/>
    <w:rsid w:val="000200DF"/>
    <w:rsid w:val="00020225"/>
    <w:rsid w:val="00021690"/>
    <w:rsid w:val="0002374D"/>
    <w:rsid w:val="00033C2F"/>
    <w:rsid w:val="00036A41"/>
    <w:rsid w:val="000378C0"/>
    <w:rsid w:val="0004413F"/>
    <w:rsid w:val="000443FC"/>
    <w:rsid w:val="0004696A"/>
    <w:rsid w:val="000473DE"/>
    <w:rsid w:val="00051109"/>
    <w:rsid w:val="000512C5"/>
    <w:rsid w:val="00051470"/>
    <w:rsid w:val="000545CF"/>
    <w:rsid w:val="00054AD2"/>
    <w:rsid w:val="00056A89"/>
    <w:rsid w:val="00060177"/>
    <w:rsid w:val="0006179F"/>
    <w:rsid w:val="000660BA"/>
    <w:rsid w:val="00083806"/>
    <w:rsid w:val="000851BC"/>
    <w:rsid w:val="000857CF"/>
    <w:rsid w:val="00086590"/>
    <w:rsid w:val="00091E9D"/>
    <w:rsid w:val="00092C07"/>
    <w:rsid w:val="000945C2"/>
    <w:rsid w:val="000A1CB6"/>
    <w:rsid w:val="000A2976"/>
    <w:rsid w:val="000A33BE"/>
    <w:rsid w:val="000A5674"/>
    <w:rsid w:val="000A612D"/>
    <w:rsid w:val="000A648F"/>
    <w:rsid w:val="000C59C8"/>
    <w:rsid w:val="000C706D"/>
    <w:rsid w:val="000C7907"/>
    <w:rsid w:val="000D011A"/>
    <w:rsid w:val="000D1044"/>
    <w:rsid w:val="000D25DF"/>
    <w:rsid w:val="000F20A1"/>
    <w:rsid w:val="000F233B"/>
    <w:rsid w:val="000F377B"/>
    <w:rsid w:val="000F7C38"/>
    <w:rsid w:val="00100080"/>
    <w:rsid w:val="00106C65"/>
    <w:rsid w:val="00110023"/>
    <w:rsid w:val="0011023E"/>
    <w:rsid w:val="00115E9A"/>
    <w:rsid w:val="0011761D"/>
    <w:rsid w:val="00120816"/>
    <w:rsid w:val="001243EF"/>
    <w:rsid w:val="0012654F"/>
    <w:rsid w:val="00127029"/>
    <w:rsid w:val="00130D12"/>
    <w:rsid w:val="0013257E"/>
    <w:rsid w:val="00133DA4"/>
    <w:rsid w:val="0013414A"/>
    <w:rsid w:val="001370CE"/>
    <w:rsid w:val="00146BFB"/>
    <w:rsid w:val="00147EED"/>
    <w:rsid w:val="001505DC"/>
    <w:rsid w:val="00150EE7"/>
    <w:rsid w:val="0015399E"/>
    <w:rsid w:val="001545D9"/>
    <w:rsid w:val="0015643C"/>
    <w:rsid w:val="001572DD"/>
    <w:rsid w:val="001632FE"/>
    <w:rsid w:val="001653B8"/>
    <w:rsid w:val="00166D8A"/>
    <w:rsid w:val="00167AC8"/>
    <w:rsid w:val="00167D08"/>
    <w:rsid w:val="001706CF"/>
    <w:rsid w:val="00173874"/>
    <w:rsid w:val="00173B75"/>
    <w:rsid w:val="00175151"/>
    <w:rsid w:val="001775F1"/>
    <w:rsid w:val="00181853"/>
    <w:rsid w:val="00185FCA"/>
    <w:rsid w:val="0019221D"/>
    <w:rsid w:val="0019440C"/>
    <w:rsid w:val="00195435"/>
    <w:rsid w:val="001969AF"/>
    <w:rsid w:val="00197E2E"/>
    <w:rsid w:val="001B0FC8"/>
    <w:rsid w:val="001B34E6"/>
    <w:rsid w:val="001B5246"/>
    <w:rsid w:val="001D22A1"/>
    <w:rsid w:val="001D4070"/>
    <w:rsid w:val="001D4682"/>
    <w:rsid w:val="001D4ED6"/>
    <w:rsid w:val="001D67FD"/>
    <w:rsid w:val="001D6C32"/>
    <w:rsid w:val="001E0908"/>
    <w:rsid w:val="001E41C9"/>
    <w:rsid w:val="001E4DF8"/>
    <w:rsid w:val="001E71FC"/>
    <w:rsid w:val="001E7CBE"/>
    <w:rsid w:val="001F0ECE"/>
    <w:rsid w:val="001F4A55"/>
    <w:rsid w:val="001F7471"/>
    <w:rsid w:val="002029CA"/>
    <w:rsid w:val="00203E71"/>
    <w:rsid w:val="00207FB9"/>
    <w:rsid w:val="00210A81"/>
    <w:rsid w:val="0021177A"/>
    <w:rsid w:val="00214926"/>
    <w:rsid w:val="00221585"/>
    <w:rsid w:val="00222CAE"/>
    <w:rsid w:val="002274B4"/>
    <w:rsid w:val="00230904"/>
    <w:rsid w:val="00231B17"/>
    <w:rsid w:val="002327CB"/>
    <w:rsid w:val="002356BE"/>
    <w:rsid w:val="00235E0F"/>
    <w:rsid w:val="002455F6"/>
    <w:rsid w:val="00247824"/>
    <w:rsid w:val="0024795C"/>
    <w:rsid w:val="00250A15"/>
    <w:rsid w:val="00250DED"/>
    <w:rsid w:val="0025110E"/>
    <w:rsid w:val="002526B4"/>
    <w:rsid w:val="002536A1"/>
    <w:rsid w:val="0025423F"/>
    <w:rsid w:val="00255F1E"/>
    <w:rsid w:val="002618EE"/>
    <w:rsid w:val="00261B3A"/>
    <w:rsid w:val="00262EBC"/>
    <w:rsid w:val="00264D95"/>
    <w:rsid w:val="00267305"/>
    <w:rsid w:val="00267E71"/>
    <w:rsid w:val="00271ECF"/>
    <w:rsid w:val="00280CB5"/>
    <w:rsid w:val="0028358F"/>
    <w:rsid w:val="00283F1B"/>
    <w:rsid w:val="002859D3"/>
    <w:rsid w:val="00292BD0"/>
    <w:rsid w:val="00296FDB"/>
    <w:rsid w:val="00297DC1"/>
    <w:rsid w:val="002B03D6"/>
    <w:rsid w:val="002B2868"/>
    <w:rsid w:val="002B316E"/>
    <w:rsid w:val="002C27E2"/>
    <w:rsid w:val="002C443E"/>
    <w:rsid w:val="002C4BB2"/>
    <w:rsid w:val="002D3177"/>
    <w:rsid w:val="002E110A"/>
    <w:rsid w:val="002E5134"/>
    <w:rsid w:val="002E57E0"/>
    <w:rsid w:val="002F1A3F"/>
    <w:rsid w:val="002F2924"/>
    <w:rsid w:val="00300AF0"/>
    <w:rsid w:val="00301BB2"/>
    <w:rsid w:val="00303AF0"/>
    <w:rsid w:val="00307AF2"/>
    <w:rsid w:val="00312D0B"/>
    <w:rsid w:val="003153AD"/>
    <w:rsid w:val="0031598E"/>
    <w:rsid w:val="00320848"/>
    <w:rsid w:val="00324C02"/>
    <w:rsid w:val="0032751A"/>
    <w:rsid w:val="003307FE"/>
    <w:rsid w:val="00331614"/>
    <w:rsid w:val="00341DF0"/>
    <w:rsid w:val="003421E5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63BF5"/>
    <w:rsid w:val="003651C5"/>
    <w:rsid w:val="003669CF"/>
    <w:rsid w:val="00367745"/>
    <w:rsid w:val="0037160F"/>
    <w:rsid w:val="00373482"/>
    <w:rsid w:val="00373839"/>
    <w:rsid w:val="003748D7"/>
    <w:rsid w:val="00382F42"/>
    <w:rsid w:val="00386094"/>
    <w:rsid w:val="003910B2"/>
    <w:rsid w:val="00395DFA"/>
    <w:rsid w:val="0039777C"/>
    <w:rsid w:val="003A1250"/>
    <w:rsid w:val="003A3784"/>
    <w:rsid w:val="003A58B1"/>
    <w:rsid w:val="003B0232"/>
    <w:rsid w:val="003B44B5"/>
    <w:rsid w:val="003B5BE6"/>
    <w:rsid w:val="003B6943"/>
    <w:rsid w:val="003C1C58"/>
    <w:rsid w:val="003C1D5A"/>
    <w:rsid w:val="003C1F57"/>
    <w:rsid w:val="003D1EEA"/>
    <w:rsid w:val="003D2E9A"/>
    <w:rsid w:val="003D678F"/>
    <w:rsid w:val="003E40C4"/>
    <w:rsid w:val="003E4322"/>
    <w:rsid w:val="003E547F"/>
    <w:rsid w:val="003E6968"/>
    <w:rsid w:val="003F2F83"/>
    <w:rsid w:val="003F4454"/>
    <w:rsid w:val="003F4499"/>
    <w:rsid w:val="003F4C99"/>
    <w:rsid w:val="004006D7"/>
    <w:rsid w:val="00400D68"/>
    <w:rsid w:val="00412D08"/>
    <w:rsid w:val="00416A09"/>
    <w:rsid w:val="00420DA3"/>
    <w:rsid w:val="00421698"/>
    <w:rsid w:val="00422F50"/>
    <w:rsid w:val="004231C4"/>
    <w:rsid w:val="00423B45"/>
    <w:rsid w:val="00425149"/>
    <w:rsid w:val="00427F37"/>
    <w:rsid w:val="00430D1D"/>
    <w:rsid w:val="00435735"/>
    <w:rsid w:val="00436721"/>
    <w:rsid w:val="00436A7A"/>
    <w:rsid w:val="00437479"/>
    <w:rsid w:val="00443577"/>
    <w:rsid w:val="00451220"/>
    <w:rsid w:val="004550DB"/>
    <w:rsid w:val="00455647"/>
    <w:rsid w:val="00455AD9"/>
    <w:rsid w:val="004564FB"/>
    <w:rsid w:val="004577DC"/>
    <w:rsid w:val="00457C7D"/>
    <w:rsid w:val="0046102B"/>
    <w:rsid w:val="004638B1"/>
    <w:rsid w:val="00464CF6"/>
    <w:rsid w:val="00467D49"/>
    <w:rsid w:val="004722B1"/>
    <w:rsid w:val="00476C40"/>
    <w:rsid w:val="004775D9"/>
    <w:rsid w:val="004800DF"/>
    <w:rsid w:val="004814CC"/>
    <w:rsid w:val="0048152D"/>
    <w:rsid w:val="004818F0"/>
    <w:rsid w:val="00491746"/>
    <w:rsid w:val="00493D4B"/>
    <w:rsid w:val="00494402"/>
    <w:rsid w:val="00494494"/>
    <w:rsid w:val="00497C5B"/>
    <w:rsid w:val="004B357C"/>
    <w:rsid w:val="004B50F6"/>
    <w:rsid w:val="004B616C"/>
    <w:rsid w:val="004B6BB6"/>
    <w:rsid w:val="004B6F6C"/>
    <w:rsid w:val="004C165F"/>
    <w:rsid w:val="004C28FC"/>
    <w:rsid w:val="004C50E3"/>
    <w:rsid w:val="004C55CB"/>
    <w:rsid w:val="004C6746"/>
    <w:rsid w:val="004C7009"/>
    <w:rsid w:val="004C7062"/>
    <w:rsid w:val="004D760F"/>
    <w:rsid w:val="004E3AD9"/>
    <w:rsid w:val="004E5096"/>
    <w:rsid w:val="004E52C8"/>
    <w:rsid w:val="004E5AC9"/>
    <w:rsid w:val="004E65ED"/>
    <w:rsid w:val="004E75A9"/>
    <w:rsid w:val="004F3C79"/>
    <w:rsid w:val="004F6374"/>
    <w:rsid w:val="004F67B1"/>
    <w:rsid w:val="004F7550"/>
    <w:rsid w:val="005004AC"/>
    <w:rsid w:val="00503220"/>
    <w:rsid w:val="00512082"/>
    <w:rsid w:val="00512D90"/>
    <w:rsid w:val="00514090"/>
    <w:rsid w:val="005168F7"/>
    <w:rsid w:val="00517DB3"/>
    <w:rsid w:val="00517E14"/>
    <w:rsid w:val="00524E1A"/>
    <w:rsid w:val="005356E6"/>
    <w:rsid w:val="0054549D"/>
    <w:rsid w:val="00551D66"/>
    <w:rsid w:val="00552004"/>
    <w:rsid w:val="00552BF2"/>
    <w:rsid w:val="00554D0A"/>
    <w:rsid w:val="00555B10"/>
    <w:rsid w:val="00556578"/>
    <w:rsid w:val="00556BE8"/>
    <w:rsid w:val="00557724"/>
    <w:rsid w:val="00563BAF"/>
    <w:rsid w:val="00564CCC"/>
    <w:rsid w:val="00566B8B"/>
    <w:rsid w:val="00567DA0"/>
    <w:rsid w:val="00571557"/>
    <w:rsid w:val="0057190B"/>
    <w:rsid w:val="00577922"/>
    <w:rsid w:val="00582AF4"/>
    <w:rsid w:val="00585BC3"/>
    <w:rsid w:val="00585C65"/>
    <w:rsid w:val="005870D6"/>
    <w:rsid w:val="00587FC3"/>
    <w:rsid w:val="005936DC"/>
    <w:rsid w:val="00593BE9"/>
    <w:rsid w:val="005B4C9E"/>
    <w:rsid w:val="005B5D0C"/>
    <w:rsid w:val="005B5E48"/>
    <w:rsid w:val="005B7824"/>
    <w:rsid w:val="005B7997"/>
    <w:rsid w:val="005C1CC0"/>
    <w:rsid w:val="005C2BD0"/>
    <w:rsid w:val="005C5E05"/>
    <w:rsid w:val="005C5E1B"/>
    <w:rsid w:val="005D040A"/>
    <w:rsid w:val="005D2C24"/>
    <w:rsid w:val="005D479F"/>
    <w:rsid w:val="005D5423"/>
    <w:rsid w:val="005D648E"/>
    <w:rsid w:val="005D6B8E"/>
    <w:rsid w:val="005E1FA3"/>
    <w:rsid w:val="005E289E"/>
    <w:rsid w:val="005E565A"/>
    <w:rsid w:val="005F7265"/>
    <w:rsid w:val="00602CCE"/>
    <w:rsid w:val="00605740"/>
    <w:rsid w:val="00611584"/>
    <w:rsid w:val="00611906"/>
    <w:rsid w:val="006128BC"/>
    <w:rsid w:val="00621CC2"/>
    <w:rsid w:val="006277A3"/>
    <w:rsid w:val="00627F2E"/>
    <w:rsid w:val="006303F4"/>
    <w:rsid w:val="0063209F"/>
    <w:rsid w:val="00632B67"/>
    <w:rsid w:val="00632E1B"/>
    <w:rsid w:val="00633351"/>
    <w:rsid w:val="00633C5C"/>
    <w:rsid w:val="006411C6"/>
    <w:rsid w:val="00641B7A"/>
    <w:rsid w:val="00642131"/>
    <w:rsid w:val="00642188"/>
    <w:rsid w:val="00646997"/>
    <w:rsid w:val="00651A11"/>
    <w:rsid w:val="006560FB"/>
    <w:rsid w:val="0065669C"/>
    <w:rsid w:val="00666B35"/>
    <w:rsid w:val="00667992"/>
    <w:rsid w:val="00671943"/>
    <w:rsid w:val="00671BD9"/>
    <w:rsid w:val="00681D0D"/>
    <w:rsid w:val="00690CE4"/>
    <w:rsid w:val="006967C7"/>
    <w:rsid w:val="006A6F16"/>
    <w:rsid w:val="006B2B37"/>
    <w:rsid w:val="006B3794"/>
    <w:rsid w:val="006B6384"/>
    <w:rsid w:val="006B6E05"/>
    <w:rsid w:val="006C42D3"/>
    <w:rsid w:val="006C57F4"/>
    <w:rsid w:val="006D4CDD"/>
    <w:rsid w:val="006D792B"/>
    <w:rsid w:val="006D7F0B"/>
    <w:rsid w:val="006E28E8"/>
    <w:rsid w:val="006E67D4"/>
    <w:rsid w:val="006E726C"/>
    <w:rsid w:val="006F3602"/>
    <w:rsid w:val="006F45A2"/>
    <w:rsid w:val="007028EE"/>
    <w:rsid w:val="00702E39"/>
    <w:rsid w:val="0071191D"/>
    <w:rsid w:val="00715174"/>
    <w:rsid w:val="00715231"/>
    <w:rsid w:val="00715E74"/>
    <w:rsid w:val="00722669"/>
    <w:rsid w:val="007269F6"/>
    <w:rsid w:val="007311D2"/>
    <w:rsid w:val="00734F10"/>
    <w:rsid w:val="00735E9E"/>
    <w:rsid w:val="007403C4"/>
    <w:rsid w:val="007422CB"/>
    <w:rsid w:val="007433ED"/>
    <w:rsid w:val="00743C4C"/>
    <w:rsid w:val="00747692"/>
    <w:rsid w:val="00747B10"/>
    <w:rsid w:val="00752C4A"/>
    <w:rsid w:val="007660DA"/>
    <w:rsid w:val="00772BFD"/>
    <w:rsid w:val="00774F17"/>
    <w:rsid w:val="00783241"/>
    <w:rsid w:val="007910B2"/>
    <w:rsid w:val="007913DF"/>
    <w:rsid w:val="00791F47"/>
    <w:rsid w:val="00792B06"/>
    <w:rsid w:val="00797D01"/>
    <w:rsid w:val="007A0589"/>
    <w:rsid w:val="007A323B"/>
    <w:rsid w:val="007A7DBE"/>
    <w:rsid w:val="007B37B6"/>
    <w:rsid w:val="007C29B5"/>
    <w:rsid w:val="007C475A"/>
    <w:rsid w:val="007C51F2"/>
    <w:rsid w:val="007C589B"/>
    <w:rsid w:val="007C740A"/>
    <w:rsid w:val="007D1087"/>
    <w:rsid w:val="007D40F0"/>
    <w:rsid w:val="007D4CC1"/>
    <w:rsid w:val="007D7007"/>
    <w:rsid w:val="007D728C"/>
    <w:rsid w:val="007E20EB"/>
    <w:rsid w:val="007F1930"/>
    <w:rsid w:val="007F3797"/>
    <w:rsid w:val="007F4A18"/>
    <w:rsid w:val="00800477"/>
    <w:rsid w:val="008013F5"/>
    <w:rsid w:val="00804E90"/>
    <w:rsid w:val="008069EF"/>
    <w:rsid w:val="0081019D"/>
    <w:rsid w:val="00812878"/>
    <w:rsid w:val="00812AFD"/>
    <w:rsid w:val="0081706E"/>
    <w:rsid w:val="00823696"/>
    <w:rsid w:val="00823959"/>
    <w:rsid w:val="00825D4A"/>
    <w:rsid w:val="00826792"/>
    <w:rsid w:val="0083023A"/>
    <w:rsid w:val="00831CED"/>
    <w:rsid w:val="00832F92"/>
    <w:rsid w:val="008354A1"/>
    <w:rsid w:val="00842CD2"/>
    <w:rsid w:val="0084562F"/>
    <w:rsid w:val="00847DFC"/>
    <w:rsid w:val="00855B4C"/>
    <w:rsid w:val="008564A3"/>
    <w:rsid w:val="00857542"/>
    <w:rsid w:val="00862EA3"/>
    <w:rsid w:val="008663F3"/>
    <w:rsid w:val="00873FBD"/>
    <w:rsid w:val="00874381"/>
    <w:rsid w:val="008804A4"/>
    <w:rsid w:val="008847DB"/>
    <w:rsid w:val="00885749"/>
    <w:rsid w:val="00887C4C"/>
    <w:rsid w:val="008912E1"/>
    <w:rsid w:val="008946B6"/>
    <w:rsid w:val="008A29F5"/>
    <w:rsid w:val="008A2EAA"/>
    <w:rsid w:val="008A5080"/>
    <w:rsid w:val="008A58B5"/>
    <w:rsid w:val="008A58CF"/>
    <w:rsid w:val="008A6977"/>
    <w:rsid w:val="008A7B17"/>
    <w:rsid w:val="008B1321"/>
    <w:rsid w:val="008B5386"/>
    <w:rsid w:val="008C045B"/>
    <w:rsid w:val="008C33E0"/>
    <w:rsid w:val="008C688D"/>
    <w:rsid w:val="008C7365"/>
    <w:rsid w:val="008D07A8"/>
    <w:rsid w:val="008D3EA7"/>
    <w:rsid w:val="008E274F"/>
    <w:rsid w:val="008E346F"/>
    <w:rsid w:val="008E376D"/>
    <w:rsid w:val="008E6E14"/>
    <w:rsid w:val="008F1BCF"/>
    <w:rsid w:val="008F1C09"/>
    <w:rsid w:val="008F2EF4"/>
    <w:rsid w:val="008F3048"/>
    <w:rsid w:val="008F746D"/>
    <w:rsid w:val="00905866"/>
    <w:rsid w:val="0090652E"/>
    <w:rsid w:val="00911BAB"/>
    <w:rsid w:val="009146EC"/>
    <w:rsid w:val="0092002F"/>
    <w:rsid w:val="00920C5F"/>
    <w:rsid w:val="009220DF"/>
    <w:rsid w:val="009315B1"/>
    <w:rsid w:val="00932149"/>
    <w:rsid w:val="00933173"/>
    <w:rsid w:val="00933311"/>
    <w:rsid w:val="00944AF8"/>
    <w:rsid w:val="009455C1"/>
    <w:rsid w:val="009457FC"/>
    <w:rsid w:val="00946C43"/>
    <w:rsid w:val="00954D17"/>
    <w:rsid w:val="009553C6"/>
    <w:rsid w:val="0095602C"/>
    <w:rsid w:val="00971602"/>
    <w:rsid w:val="009748B0"/>
    <w:rsid w:val="0097506D"/>
    <w:rsid w:val="009750A0"/>
    <w:rsid w:val="00976A06"/>
    <w:rsid w:val="00984394"/>
    <w:rsid w:val="00984F0B"/>
    <w:rsid w:val="00991FA7"/>
    <w:rsid w:val="00992914"/>
    <w:rsid w:val="00996BFD"/>
    <w:rsid w:val="009A0595"/>
    <w:rsid w:val="009A15BF"/>
    <w:rsid w:val="009A2515"/>
    <w:rsid w:val="009A2A0B"/>
    <w:rsid w:val="009A5D90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61CA"/>
    <w:rsid w:val="009E307A"/>
    <w:rsid w:val="009E7614"/>
    <w:rsid w:val="009E7F30"/>
    <w:rsid w:val="009F4DAC"/>
    <w:rsid w:val="009F6799"/>
    <w:rsid w:val="00A01AA0"/>
    <w:rsid w:val="00A04273"/>
    <w:rsid w:val="00A042C9"/>
    <w:rsid w:val="00A06298"/>
    <w:rsid w:val="00A062C8"/>
    <w:rsid w:val="00A11DFC"/>
    <w:rsid w:val="00A14927"/>
    <w:rsid w:val="00A277D6"/>
    <w:rsid w:val="00A27D64"/>
    <w:rsid w:val="00A30670"/>
    <w:rsid w:val="00A31C80"/>
    <w:rsid w:val="00A354D2"/>
    <w:rsid w:val="00A3632E"/>
    <w:rsid w:val="00A36F7D"/>
    <w:rsid w:val="00A45CDC"/>
    <w:rsid w:val="00A516BD"/>
    <w:rsid w:val="00A519D9"/>
    <w:rsid w:val="00A52D78"/>
    <w:rsid w:val="00A5433A"/>
    <w:rsid w:val="00A54B5A"/>
    <w:rsid w:val="00A60370"/>
    <w:rsid w:val="00A6503B"/>
    <w:rsid w:val="00A67976"/>
    <w:rsid w:val="00A74667"/>
    <w:rsid w:val="00A74E65"/>
    <w:rsid w:val="00A76D6E"/>
    <w:rsid w:val="00A7730D"/>
    <w:rsid w:val="00A82309"/>
    <w:rsid w:val="00A82953"/>
    <w:rsid w:val="00A84900"/>
    <w:rsid w:val="00A857FE"/>
    <w:rsid w:val="00A864F9"/>
    <w:rsid w:val="00A91F73"/>
    <w:rsid w:val="00A92449"/>
    <w:rsid w:val="00A9358E"/>
    <w:rsid w:val="00A9532D"/>
    <w:rsid w:val="00A96309"/>
    <w:rsid w:val="00AA0E85"/>
    <w:rsid w:val="00AA2E40"/>
    <w:rsid w:val="00AA318D"/>
    <w:rsid w:val="00AA4465"/>
    <w:rsid w:val="00AA63D4"/>
    <w:rsid w:val="00AA7139"/>
    <w:rsid w:val="00AB5CC5"/>
    <w:rsid w:val="00AB6E45"/>
    <w:rsid w:val="00AC4634"/>
    <w:rsid w:val="00AC4A2B"/>
    <w:rsid w:val="00AC4D49"/>
    <w:rsid w:val="00AD2986"/>
    <w:rsid w:val="00AD66BC"/>
    <w:rsid w:val="00AD7E90"/>
    <w:rsid w:val="00AE01A2"/>
    <w:rsid w:val="00AE259D"/>
    <w:rsid w:val="00AE327C"/>
    <w:rsid w:val="00AE4FF8"/>
    <w:rsid w:val="00AE5F39"/>
    <w:rsid w:val="00AF2989"/>
    <w:rsid w:val="00AF7C05"/>
    <w:rsid w:val="00B05660"/>
    <w:rsid w:val="00B05C61"/>
    <w:rsid w:val="00B065FD"/>
    <w:rsid w:val="00B10E25"/>
    <w:rsid w:val="00B12E4E"/>
    <w:rsid w:val="00B12E57"/>
    <w:rsid w:val="00B13305"/>
    <w:rsid w:val="00B16832"/>
    <w:rsid w:val="00B17A06"/>
    <w:rsid w:val="00B27284"/>
    <w:rsid w:val="00B300AC"/>
    <w:rsid w:val="00B34987"/>
    <w:rsid w:val="00B36F0F"/>
    <w:rsid w:val="00B40887"/>
    <w:rsid w:val="00B41230"/>
    <w:rsid w:val="00B429A6"/>
    <w:rsid w:val="00B44870"/>
    <w:rsid w:val="00B46BC8"/>
    <w:rsid w:val="00B514EE"/>
    <w:rsid w:val="00B54F44"/>
    <w:rsid w:val="00B61804"/>
    <w:rsid w:val="00B635CE"/>
    <w:rsid w:val="00B66E93"/>
    <w:rsid w:val="00B67E5C"/>
    <w:rsid w:val="00B72A11"/>
    <w:rsid w:val="00B74C09"/>
    <w:rsid w:val="00B77D3F"/>
    <w:rsid w:val="00B8239D"/>
    <w:rsid w:val="00B832D0"/>
    <w:rsid w:val="00B8467E"/>
    <w:rsid w:val="00B84F52"/>
    <w:rsid w:val="00B866F6"/>
    <w:rsid w:val="00B86884"/>
    <w:rsid w:val="00B87263"/>
    <w:rsid w:val="00B91206"/>
    <w:rsid w:val="00B95139"/>
    <w:rsid w:val="00B95701"/>
    <w:rsid w:val="00BA14E4"/>
    <w:rsid w:val="00BA464F"/>
    <w:rsid w:val="00BA4CDF"/>
    <w:rsid w:val="00BA5FC0"/>
    <w:rsid w:val="00BA6F18"/>
    <w:rsid w:val="00BA716F"/>
    <w:rsid w:val="00BA7AEA"/>
    <w:rsid w:val="00BB47AB"/>
    <w:rsid w:val="00BB720B"/>
    <w:rsid w:val="00BC3AE2"/>
    <w:rsid w:val="00BC4015"/>
    <w:rsid w:val="00BC41D4"/>
    <w:rsid w:val="00BC46AD"/>
    <w:rsid w:val="00BC7580"/>
    <w:rsid w:val="00BC793B"/>
    <w:rsid w:val="00BC7D66"/>
    <w:rsid w:val="00BD0B21"/>
    <w:rsid w:val="00BD2C02"/>
    <w:rsid w:val="00BD339D"/>
    <w:rsid w:val="00BD37B6"/>
    <w:rsid w:val="00BD5F8E"/>
    <w:rsid w:val="00BE09C7"/>
    <w:rsid w:val="00BE0C4D"/>
    <w:rsid w:val="00BE5487"/>
    <w:rsid w:val="00BE6451"/>
    <w:rsid w:val="00BF1E3A"/>
    <w:rsid w:val="00BF4417"/>
    <w:rsid w:val="00C026BC"/>
    <w:rsid w:val="00C03E91"/>
    <w:rsid w:val="00C06A67"/>
    <w:rsid w:val="00C105A4"/>
    <w:rsid w:val="00C13EC4"/>
    <w:rsid w:val="00C200DA"/>
    <w:rsid w:val="00C216D7"/>
    <w:rsid w:val="00C22886"/>
    <w:rsid w:val="00C23B4C"/>
    <w:rsid w:val="00C26E12"/>
    <w:rsid w:val="00C2787E"/>
    <w:rsid w:val="00C30540"/>
    <w:rsid w:val="00C30E3D"/>
    <w:rsid w:val="00C30EC1"/>
    <w:rsid w:val="00C32BFF"/>
    <w:rsid w:val="00C32E94"/>
    <w:rsid w:val="00C339DD"/>
    <w:rsid w:val="00C33AEB"/>
    <w:rsid w:val="00C36243"/>
    <w:rsid w:val="00C368AB"/>
    <w:rsid w:val="00C44EF3"/>
    <w:rsid w:val="00C5080D"/>
    <w:rsid w:val="00C52D67"/>
    <w:rsid w:val="00C53436"/>
    <w:rsid w:val="00C623A4"/>
    <w:rsid w:val="00C665B7"/>
    <w:rsid w:val="00C676DE"/>
    <w:rsid w:val="00C67F94"/>
    <w:rsid w:val="00C711E7"/>
    <w:rsid w:val="00C72D31"/>
    <w:rsid w:val="00C7435B"/>
    <w:rsid w:val="00C74D98"/>
    <w:rsid w:val="00C74EA5"/>
    <w:rsid w:val="00C853BD"/>
    <w:rsid w:val="00C87DBB"/>
    <w:rsid w:val="00C903CA"/>
    <w:rsid w:val="00C905AD"/>
    <w:rsid w:val="00C92946"/>
    <w:rsid w:val="00C92A70"/>
    <w:rsid w:val="00C92A84"/>
    <w:rsid w:val="00C93DC4"/>
    <w:rsid w:val="00C948FD"/>
    <w:rsid w:val="00CA2949"/>
    <w:rsid w:val="00CA5223"/>
    <w:rsid w:val="00CA705E"/>
    <w:rsid w:val="00CB0526"/>
    <w:rsid w:val="00CB28F8"/>
    <w:rsid w:val="00CB4035"/>
    <w:rsid w:val="00CB4C18"/>
    <w:rsid w:val="00CC0738"/>
    <w:rsid w:val="00CC0A22"/>
    <w:rsid w:val="00CC3101"/>
    <w:rsid w:val="00CC501F"/>
    <w:rsid w:val="00CD2058"/>
    <w:rsid w:val="00CD2FF9"/>
    <w:rsid w:val="00CD6A84"/>
    <w:rsid w:val="00CE6F3C"/>
    <w:rsid w:val="00CF3B21"/>
    <w:rsid w:val="00CF5D3C"/>
    <w:rsid w:val="00CF64EC"/>
    <w:rsid w:val="00CF667E"/>
    <w:rsid w:val="00CF6957"/>
    <w:rsid w:val="00CF7F27"/>
    <w:rsid w:val="00D046A2"/>
    <w:rsid w:val="00D06236"/>
    <w:rsid w:val="00D101F9"/>
    <w:rsid w:val="00D119EB"/>
    <w:rsid w:val="00D11F0F"/>
    <w:rsid w:val="00D2148F"/>
    <w:rsid w:val="00D22658"/>
    <w:rsid w:val="00D22E21"/>
    <w:rsid w:val="00D242E8"/>
    <w:rsid w:val="00D31227"/>
    <w:rsid w:val="00D36E1D"/>
    <w:rsid w:val="00D423CD"/>
    <w:rsid w:val="00D43945"/>
    <w:rsid w:val="00D4521F"/>
    <w:rsid w:val="00D469D5"/>
    <w:rsid w:val="00D46CDD"/>
    <w:rsid w:val="00D51CA8"/>
    <w:rsid w:val="00D52A8C"/>
    <w:rsid w:val="00D537BF"/>
    <w:rsid w:val="00D5524B"/>
    <w:rsid w:val="00D56154"/>
    <w:rsid w:val="00D6285E"/>
    <w:rsid w:val="00D64156"/>
    <w:rsid w:val="00D6580C"/>
    <w:rsid w:val="00D709F2"/>
    <w:rsid w:val="00D72BC7"/>
    <w:rsid w:val="00D7305B"/>
    <w:rsid w:val="00D74064"/>
    <w:rsid w:val="00D745C2"/>
    <w:rsid w:val="00D805E4"/>
    <w:rsid w:val="00D80B66"/>
    <w:rsid w:val="00D84159"/>
    <w:rsid w:val="00D851F5"/>
    <w:rsid w:val="00D854A7"/>
    <w:rsid w:val="00D87F8E"/>
    <w:rsid w:val="00D959EC"/>
    <w:rsid w:val="00DA0228"/>
    <w:rsid w:val="00DA3E3C"/>
    <w:rsid w:val="00DA433E"/>
    <w:rsid w:val="00DA4482"/>
    <w:rsid w:val="00DA4C64"/>
    <w:rsid w:val="00DA618D"/>
    <w:rsid w:val="00DB04C2"/>
    <w:rsid w:val="00DB0DE0"/>
    <w:rsid w:val="00DB5073"/>
    <w:rsid w:val="00DB6FDA"/>
    <w:rsid w:val="00DC23EA"/>
    <w:rsid w:val="00DC63A0"/>
    <w:rsid w:val="00DC7DA0"/>
    <w:rsid w:val="00DD3D50"/>
    <w:rsid w:val="00DD3FC2"/>
    <w:rsid w:val="00DE0951"/>
    <w:rsid w:val="00DE2BB5"/>
    <w:rsid w:val="00DF0AF9"/>
    <w:rsid w:val="00DF1D95"/>
    <w:rsid w:val="00DF3248"/>
    <w:rsid w:val="00DF6A46"/>
    <w:rsid w:val="00E0011C"/>
    <w:rsid w:val="00E0396A"/>
    <w:rsid w:val="00E04311"/>
    <w:rsid w:val="00E12645"/>
    <w:rsid w:val="00E12FF7"/>
    <w:rsid w:val="00E138CC"/>
    <w:rsid w:val="00E13D9B"/>
    <w:rsid w:val="00E14CE3"/>
    <w:rsid w:val="00E22BB5"/>
    <w:rsid w:val="00E26B87"/>
    <w:rsid w:val="00E27068"/>
    <w:rsid w:val="00E32BB0"/>
    <w:rsid w:val="00E37E69"/>
    <w:rsid w:val="00E412CA"/>
    <w:rsid w:val="00E43B77"/>
    <w:rsid w:val="00E4574B"/>
    <w:rsid w:val="00E45F23"/>
    <w:rsid w:val="00E5208F"/>
    <w:rsid w:val="00E5371B"/>
    <w:rsid w:val="00E5388E"/>
    <w:rsid w:val="00E56303"/>
    <w:rsid w:val="00E574C4"/>
    <w:rsid w:val="00E618FF"/>
    <w:rsid w:val="00E64AB0"/>
    <w:rsid w:val="00E64CFC"/>
    <w:rsid w:val="00E65D35"/>
    <w:rsid w:val="00E6672A"/>
    <w:rsid w:val="00E709DE"/>
    <w:rsid w:val="00E74604"/>
    <w:rsid w:val="00E752EF"/>
    <w:rsid w:val="00E7617E"/>
    <w:rsid w:val="00E76753"/>
    <w:rsid w:val="00E8015F"/>
    <w:rsid w:val="00E8135F"/>
    <w:rsid w:val="00E8666B"/>
    <w:rsid w:val="00E87E9B"/>
    <w:rsid w:val="00E927EB"/>
    <w:rsid w:val="00E94205"/>
    <w:rsid w:val="00EA258E"/>
    <w:rsid w:val="00EA2AEA"/>
    <w:rsid w:val="00EA5F0F"/>
    <w:rsid w:val="00EA710E"/>
    <w:rsid w:val="00EB0A56"/>
    <w:rsid w:val="00EB4106"/>
    <w:rsid w:val="00EC285E"/>
    <w:rsid w:val="00EC6471"/>
    <w:rsid w:val="00ED79E7"/>
    <w:rsid w:val="00EE30B5"/>
    <w:rsid w:val="00EE32A3"/>
    <w:rsid w:val="00EE57B4"/>
    <w:rsid w:val="00EE6EBF"/>
    <w:rsid w:val="00EF0263"/>
    <w:rsid w:val="00EF0893"/>
    <w:rsid w:val="00EF0A11"/>
    <w:rsid w:val="00EF3DB9"/>
    <w:rsid w:val="00EF4FBD"/>
    <w:rsid w:val="00EF6666"/>
    <w:rsid w:val="00F0290F"/>
    <w:rsid w:val="00F03506"/>
    <w:rsid w:val="00F05D95"/>
    <w:rsid w:val="00F07341"/>
    <w:rsid w:val="00F075FE"/>
    <w:rsid w:val="00F07BF5"/>
    <w:rsid w:val="00F07CBD"/>
    <w:rsid w:val="00F13744"/>
    <w:rsid w:val="00F14690"/>
    <w:rsid w:val="00F17328"/>
    <w:rsid w:val="00F17828"/>
    <w:rsid w:val="00F1787D"/>
    <w:rsid w:val="00F17E35"/>
    <w:rsid w:val="00F21C94"/>
    <w:rsid w:val="00F24F26"/>
    <w:rsid w:val="00F25FDB"/>
    <w:rsid w:val="00F26A81"/>
    <w:rsid w:val="00F308C5"/>
    <w:rsid w:val="00F3127E"/>
    <w:rsid w:val="00F31D75"/>
    <w:rsid w:val="00F33711"/>
    <w:rsid w:val="00F33B87"/>
    <w:rsid w:val="00F346CC"/>
    <w:rsid w:val="00F355E8"/>
    <w:rsid w:val="00F41DB6"/>
    <w:rsid w:val="00F42F14"/>
    <w:rsid w:val="00F452C9"/>
    <w:rsid w:val="00F533C7"/>
    <w:rsid w:val="00F567EF"/>
    <w:rsid w:val="00F574E3"/>
    <w:rsid w:val="00F6048C"/>
    <w:rsid w:val="00F6298E"/>
    <w:rsid w:val="00F62F85"/>
    <w:rsid w:val="00F67D7C"/>
    <w:rsid w:val="00F67DBD"/>
    <w:rsid w:val="00F73A1C"/>
    <w:rsid w:val="00F81817"/>
    <w:rsid w:val="00F8406D"/>
    <w:rsid w:val="00F8749A"/>
    <w:rsid w:val="00F92A50"/>
    <w:rsid w:val="00F92CCC"/>
    <w:rsid w:val="00F977CD"/>
    <w:rsid w:val="00FA2336"/>
    <w:rsid w:val="00FA3FDB"/>
    <w:rsid w:val="00FB2679"/>
    <w:rsid w:val="00FB2737"/>
    <w:rsid w:val="00FB519E"/>
    <w:rsid w:val="00FB64C5"/>
    <w:rsid w:val="00FC3955"/>
    <w:rsid w:val="00FC6191"/>
    <w:rsid w:val="00FC62A7"/>
    <w:rsid w:val="00FC6874"/>
    <w:rsid w:val="00FC6B5B"/>
    <w:rsid w:val="00FC7161"/>
    <w:rsid w:val="00FD2983"/>
    <w:rsid w:val="00FD2D5A"/>
    <w:rsid w:val="00FD426C"/>
    <w:rsid w:val="00FD5AB1"/>
    <w:rsid w:val="00FE1964"/>
    <w:rsid w:val="00FE1E77"/>
    <w:rsid w:val="00FE4740"/>
    <w:rsid w:val="00FF19BC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orms.gle/fzf9EFV2FrK5JAbk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27C8E-FAE2-4DC9-83D8-651615D4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11</cp:revision>
  <cp:lastPrinted>2022-05-31T08:23:00Z</cp:lastPrinted>
  <dcterms:created xsi:type="dcterms:W3CDTF">2022-05-29T10:31:00Z</dcterms:created>
  <dcterms:modified xsi:type="dcterms:W3CDTF">2022-05-31T08:23:00Z</dcterms:modified>
</cp:coreProperties>
</file>